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AF" w:rsidRDefault="00B240AF">
      <w:pPr>
        <w:spacing w:line="201" w:lineRule="auto"/>
        <w:jc w:val="center"/>
        <w:rPr>
          <w:rFonts w:ascii="Garamond" w:hAnsi="Garamond" w:cs="Garamond"/>
          <w:spacing w:val="2"/>
          <w:sz w:val="45"/>
          <w:szCs w:val="45"/>
        </w:rPr>
      </w:pPr>
      <w:bookmarkStart w:id="0" w:name="_GoBack"/>
      <w:bookmarkEnd w:id="0"/>
      <w:r>
        <w:rPr>
          <w:rFonts w:ascii="Garamond" w:hAnsi="Garamond" w:cs="Garamond"/>
          <w:spacing w:val="2"/>
          <w:sz w:val="45"/>
          <w:szCs w:val="45"/>
        </w:rPr>
        <w:t>UNITED STATES COAST GUARD</w:t>
      </w:r>
    </w:p>
    <w:p w:rsidR="00B240AF" w:rsidRDefault="00B240AF">
      <w:pPr>
        <w:spacing w:before="72" w:line="206" w:lineRule="auto"/>
        <w:jc w:val="center"/>
        <w:rPr>
          <w:rFonts w:ascii="Garamond" w:hAnsi="Garamond" w:cs="Garamond"/>
          <w:spacing w:val="-8"/>
          <w:sz w:val="45"/>
          <w:szCs w:val="45"/>
        </w:rPr>
      </w:pPr>
      <w:r>
        <w:rPr>
          <w:rFonts w:ascii="Garamond" w:hAnsi="Garamond" w:cs="Garamond"/>
          <w:spacing w:val="-8"/>
          <w:sz w:val="45"/>
          <w:szCs w:val="45"/>
        </w:rPr>
        <w:t>CHIEF PETTY OFFICERS ASSOCIATION</w:t>
      </w:r>
    </w:p>
    <w:p w:rsidR="00B240AF" w:rsidRDefault="00A7170A">
      <w:pPr>
        <w:spacing w:after="1116"/>
        <w:ind w:left="1872" w:right="1397"/>
      </w:pPr>
      <w:r>
        <w:rPr>
          <w:noProof/>
        </w:rPr>
        <w:drawing>
          <wp:inline distT="0" distB="0" distL="0" distR="0">
            <wp:extent cx="2997200" cy="2984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97200" cy="2984500"/>
                    </a:xfrm>
                    <a:prstGeom prst="rect">
                      <a:avLst/>
                    </a:prstGeom>
                    <a:noFill/>
                    <a:ln w="9525">
                      <a:noFill/>
                      <a:miter lim="800000"/>
                      <a:headEnd/>
                      <a:tailEnd/>
                    </a:ln>
                  </pic:spPr>
                </pic:pic>
              </a:graphicData>
            </a:graphic>
          </wp:inline>
        </w:drawing>
      </w:r>
    </w:p>
    <w:p w:rsidR="00B240AF" w:rsidRDefault="000013E6">
      <w:pPr>
        <w:spacing w:after="1116" w:line="196" w:lineRule="auto"/>
        <w:ind w:left="2664"/>
        <w:rPr>
          <w:rFonts w:ascii="Garamond" w:hAnsi="Garamond" w:cs="Garamond"/>
          <w:w w:val="105"/>
          <w:sz w:val="82"/>
          <w:szCs w:val="82"/>
        </w:rPr>
      </w:pPr>
      <w:r>
        <w:rPr>
          <w:rFonts w:ascii="Garamond" w:hAnsi="Garamond" w:cs="Garamond"/>
          <w:w w:val="105"/>
          <w:sz w:val="82"/>
          <w:szCs w:val="82"/>
        </w:rPr>
        <w:t>B</w:t>
      </w:r>
      <w:r w:rsidR="00B240AF">
        <w:rPr>
          <w:rFonts w:ascii="Garamond" w:hAnsi="Garamond" w:cs="Garamond"/>
          <w:w w:val="105"/>
          <w:sz w:val="82"/>
          <w:szCs w:val="82"/>
        </w:rPr>
        <w:t>Y-LAWS</w:t>
      </w:r>
    </w:p>
    <w:p w:rsidR="00B240AF" w:rsidRDefault="00B240AF">
      <w:pPr>
        <w:jc w:val="center"/>
        <w:rPr>
          <w:rFonts w:ascii="Garamond" w:hAnsi="Garamond" w:cs="Garamond"/>
          <w:sz w:val="52"/>
          <w:szCs w:val="52"/>
        </w:rPr>
      </w:pPr>
      <w:r>
        <w:rPr>
          <w:rFonts w:ascii="Garamond" w:hAnsi="Garamond" w:cs="Garamond"/>
          <w:sz w:val="52"/>
          <w:szCs w:val="52"/>
        </w:rPr>
        <w:t>(21 August 2010)</w:t>
      </w:r>
    </w:p>
    <w:p w:rsidR="00B240AF" w:rsidRDefault="00B240AF">
      <w:pPr>
        <w:widowControl/>
        <w:kinsoku/>
        <w:autoSpaceDE w:val="0"/>
        <w:autoSpaceDN w:val="0"/>
        <w:adjustRightInd w:val="0"/>
        <w:sectPr w:rsidR="00B240AF" w:rsidSect="000B59B7">
          <w:headerReference w:type="default" r:id="rId9"/>
          <w:footerReference w:type="default" r:id="rId10"/>
          <w:pgSz w:w="12240" w:h="15840"/>
          <w:pgMar w:top="3164" w:right="2034" w:bottom="2286" w:left="2106" w:header="0" w:footer="0" w:gutter="0"/>
          <w:pgNumType w:start="1"/>
          <w:cols w:space="720"/>
          <w:noEndnote/>
        </w:sectPr>
      </w:pPr>
    </w:p>
    <w:p w:rsidR="004A1834" w:rsidRDefault="004A1834" w:rsidP="004A1834"/>
    <w:p w:rsidR="004A1834" w:rsidRDefault="004A1834" w:rsidP="004A1834"/>
    <w:p w:rsidR="00B240AF" w:rsidRPr="004A1834" w:rsidRDefault="00B240AF" w:rsidP="004A1834">
      <w:pPr>
        <w:jc w:val="center"/>
        <w:rPr>
          <w:b/>
          <w:sz w:val="32"/>
          <w:szCs w:val="32"/>
        </w:rPr>
      </w:pPr>
      <w:r w:rsidRPr="004A1834">
        <w:rPr>
          <w:b/>
          <w:sz w:val="32"/>
          <w:szCs w:val="32"/>
        </w:rPr>
        <w:t>Preamble</w:t>
      </w:r>
    </w:p>
    <w:p w:rsidR="00B240AF" w:rsidRDefault="00B240AF" w:rsidP="004A1834">
      <w:r w:rsidRPr="004A1834">
        <w:t>Ever mindful of:</w:t>
      </w:r>
    </w:p>
    <w:p w:rsidR="004A1834" w:rsidRPr="004A1834" w:rsidRDefault="004A1834" w:rsidP="004A1834"/>
    <w:p w:rsidR="004A1834" w:rsidRDefault="004A1834" w:rsidP="004A1834">
      <w:pPr>
        <w:tabs>
          <w:tab w:val="left" w:pos="360"/>
        </w:tabs>
      </w:pPr>
      <w:r>
        <w:tab/>
      </w:r>
    </w:p>
    <w:p w:rsidR="00B240AF" w:rsidRPr="004A1834" w:rsidRDefault="004A1834" w:rsidP="004A1834">
      <w:pPr>
        <w:tabs>
          <w:tab w:val="left" w:pos="360"/>
        </w:tabs>
      </w:pPr>
      <w:r>
        <w:tab/>
        <w:t>*</w:t>
      </w:r>
      <w:r w:rsidR="00B240AF" w:rsidRPr="004A1834">
        <w:t>the traditions, duties, and purpose of the United States Coast Guard;</w:t>
      </w:r>
    </w:p>
    <w:p w:rsidR="00B240AF" w:rsidRPr="004A1834" w:rsidRDefault="004A1834" w:rsidP="004A1834">
      <w:pPr>
        <w:tabs>
          <w:tab w:val="left" w:pos="360"/>
        </w:tabs>
      </w:pPr>
      <w:r>
        <w:tab/>
        <w:t>*</w:t>
      </w:r>
      <w:r w:rsidR="00B240AF" w:rsidRPr="004A1834">
        <w:t>our duty to uphold and defend the Constitution of the United States of America;</w:t>
      </w:r>
    </w:p>
    <w:p w:rsidR="00B240AF" w:rsidRPr="004A1834" w:rsidRDefault="004A1834" w:rsidP="004A1834">
      <w:pPr>
        <w:tabs>
          <w:tab w:val="left" w:pos="360"/>
        </w:tabs>
      </w:pPr>
      <w:r>
        <w:tab/>
        <w:t>*</w:t>
      </w:r>
      <w:r w:rsidR="00B240AF" w:rsidRPr="004A1834">
        <w:t>our responsibility to assist and save distressed seamen and others;</w:t>
      </w:r>
    </w:p>
    <w:p w:rsidR="00B240AF" w:rsidRPr="004A1834" w:rsidRDefault="004A1834" w:rsidP="004A1834">
      <w:pPr>
        <w:tabs>
          <w:tab w:val="left" w:pos="360"/>
        </w:tabs>
      </w:pPr>
      <w:r>
        <w:tab/>
        <w:t>*</w:t>
      </w:r>
      <w:r w:rsidR="00B240AF" w:rsidRPr="004A1834">
        <w:t>our responsibility in the enforcement of the laws of our country, and</w:t>
      </w:r>
    </w:p>
    <w:p w:rsidR="00B240AF" w:rsidRPr="004A1834" w:rsidRDefault="004A1834" w:rsidP="004A1834">
      <w:pPr>
        <w:tabs>
          <w:tab w:val="left" w:pos="360"/>
        </w:tabs>
      </w:pPr>
      <w:r>
        <w:tab/>
        <w:t>*</w:t>
      </w:r>
      <w:r w:rsidR="00B240AF" w:rsidRPr="004A1834">
        <w:t xml:space="preserve">Believing that through Association and mutual acquaintance, the Chief Petty Officers of </w:t>
      </w:r>
      <w:r>
        <w:tab/>
        <w:t>*</w:t>
      </w:r>
      <w:r w:rsidR="00B240AF" w:rsidRPr="004A1834">
        <w:t>the United States Coast Guard may:</w:t>
      </w:r>
    </w:p>
    <w:p w:rsidR="00B240AF" w:rsidRPr="004A1834" w:rsidRDefault="004A1834" w:rsidP="004A1834">
      <w:pPr>
        <w:tabs>
          <w:tab w:val="left" w:pos="360"/>
        </w:tabs>
      </w:pPr>
      <w:r>
        <w:tab/>
        <w:t>*</w:t>
      </w:r>
      <w:r w:rsidR="00B240AF" w:rsidRPr="004A1834">
        <w:t>best advance their professional abilities;</w:t>
      </w:r>
    </w:p>
    <w:p w:rsidR="00B240AF" w:rsidRPr="004A1834" w:rsidRDefault="004A1834" w:rsidP="004A1834">
      <w:pPr>
        <w:tabs>
          <w:tab w:val="left" w:pos="360"/>
        </w:tabs>
      </w:pPr>
      <w:r>
        <w:tab/>
        <w:t>*</w:t>
      </w:r>
      <w:r w:rsidR="00B240AF" w:rsidRPr="004A1834">
        <w:t>enhance their value, loyalty and devotion to God, Country and service in which they serve;</w:t>
      </w:r>
    </w:p>
    <w:p w:rsidR="00B240AF" w:rsidRPr="004A1834" w:rsidRDefault="004A1834" w:rsidP="004A1834">
      <w:pPr>
        <w:tabs>
          <w:tab w:val="left" w:pos="360"/>
        </w:tabs>
      </w:pPr>
      <w:r>
        <w:tab/>
        <w:t>*</w:t>
      </w:r>
      <w:r w:rsidR="00B240AF" w:rsidRPr="004A1834">
        <w:t>promote its unity and morale, domestically and militarily, through responsible leadership.</w:t>
      </w:r>
    </w:p>
    <w:p w:rsidR="004A1834" w:rsidRDefault="004A1834" w:rsidP="004A1834"/>
    <w:p w:rsidR="004A1834" w:rsidRDefault="004A1834" w:rsidP="004A1834"/>
    <w:p w:rsidR="004A1834" w:rsidRDefault="004A1834" w:rsidP="004A1834">
      <w:pPr>
        <w:rPr>
          <w:b/>
          <w:sz w:val="32"/>
          <w:szCs w:val="32"/>
        </w:rPr>
      </w:pPr>
    </w:p>
    <w:p w:rsidR="00B240AF" w:rsidRPr="004A1834" w:rsidRDefault="00B240AF" w:rsidP="004A1834">
      <w:r w:rsidRPr="004A1834">
        <w:t>"In respect for those who have gone before us</w:t>
      </w:r>
      <w:r w:rsidR="004A1834">
        <w:t xml:space="preserve"> </w:t>
      </w:r>
      <w:r w:rsidRPr="004A1834">
        <w:t>And as a guide for those who follow. "</w:t>
      </w:r>
    </w:p>
    <w:p w:rsidR="00B240AF" w:rsidRDefault="00B240AF">
      <w:pPr>
        <w:widowControl/>
        <w:kinsoku/>
        <w:autoSpaceDE w:val="0"/>
        <w:autoSpaceDN w:val="0"/>
        <w:adjustRightInd w:val="0"/>
        <w:sectPr w:rsidR="00B240AF">
          <w:headerReference w:type="default" r:id="rId11"/>
          <w:footerReference w:type="default" r:id="rId12"/>
          <w:headerReference w:type="first" r:id="rId13"/>
          <w:footerReference w:type="first" r:id="rId14"/>
          <w:pgSz w:w="12240" w:h="15840"/>
          <w:pgMar w:top="973" w:right="1431" w:bottom="644" w:left="1489" w:header="665" w:footer="648" w:gutter="0"/>
          <w:pgNumType w:start="1"/>
          <w:cols w:space="720"/>
          <w:noEndnote/>
          <w:titlePg/>
        </w:sectPr>
      </w:pPr>
    </w:p>
    <w:p w:rsidR="00D60589" w:rsidRDefault="00D60589" w:rsidP="00D60589"/>
    <w:p w:rsidR="00D60589" w:rsidRDefault="00D60589" w:rsidP="00D60589"/>
    <w:p w:rsidR="00D60589" w:rsidRDefault="00D60589" w:rsidP="00D60589"/>
    <w:p w:rsidR="00B240AF" w:rsidRPr="00D60589" w:rsidRDefault="00B240AF" w:rsidP="00D60589">
      <w:pPr>
        <w:jc w:val="center"/>
        <w:rPr>
          <w:b/>
          <w:sz w:val="32"/>
          <w:szCs w:val="32"/>
        </w:rPr>
      </w:pPr>
      <w:r w:rsidRPr="00D60589">
        <w:rPr>
          <w:b/>
          <w:sz w:val="32"/>
          <w:szCs w:val="32"/>
        </w:rPr>
        <w:t>Purpose</w:t>
      </w:r>
    </w:p>
    <w:p w:rsidR="00D60589" w:rsidRDefault="00D60589" w:rsidP="00D60589"/>
    <w:p w:rsidR="00B240AF" w:rsidRDefault="00B240AF" w:rsidP="00D60589">
      <w:r w:rsidRPr="00D60589">
        <w:t>The United States Coast Guard Chief Petty Officers Association is unique among service organizations in that it was created by the Chiefs, of the Chiefs, and for the Chiefs of the United States Coast Guard.</w:t>
      </w:r>
    </w:p>
    <w:p w:rsidR="00D60589" w:rsidRPr="00D60589" w:rsidRDefault="00D60589" w:rsidP="00D60589"/>
    <w:p w:rsidR="00B240AF" w:rsidRDefault="00B240AF" w:rsidP="00D60589">
      <w:r w:rsidRPr="00D60589">
        <w:t>Ever mindful of:</w:t>
      </w:r>
    </w:p>
    <w:p w:rsidR="00D60589" w:rsidRPr="00D60589" w:rsidRDefault="00D60589" w:rsidP="00D60589"/>
    <w:p w:rsidR="00B240AF" w:rsidRPr="00D60589" w:rsidRDefault="00D60589" w:rsidP="00D60589">
      <w:r>
        <w:tab/>
        <w:t>*</w:t>
      </w:r>
      <w:r w:rsidR="00B240AF" w:rsidRPr="00D60589">
        <w:t>the traditions, duties and purpose of the United States Coast Guard;</w:t>
      </w:r>
    </w:p>
    <w:p w:rsidR="00B240AF" w:rsidRPr="00D60589" w:rsidRDefault="00D60589" w:rsidP="00D60589">
      <w:r>
        <w:tab/>
        <w:t>*</w:t>
      </w:r>
      <w:r w:rsidR="00B240AF" w:rsidRPr="00D60589">
        <w:t>our duty to uphold and defend the Constitution of the United States of America;</w:t>
      </w:r>
    </w:p>
    <w:p w:rsidR="00B240AF" w:rsidRPr="00D60589" w:rsidRDefault="00D60589" w:rsidP="00D60589">
      <w:r>
        <w:tab/>
        <w:t>*</w:t>
      </w:r>
      <w:r w:rsidR="00B240AF" w:rsidRPr="00D60589">
        <w:t>our responsibility to assist and save distressed seaman and others;</w:t>
      </w:r>
    </w:p>
    <w:p w:rsidR="00B240AF" w:rsidRDefault="00D60589" w:rsidP="00D60589">
      <w:r>
        <w:tab/>
        <w:t>*</w:t>
      </w:r>
      <w:r w:rsidR="00B240AF" w:rsidRPr="00D60589">
        <w:t>our responsibility in the enforcement of the laws of our country, and</w:t>
      </w:r>
    </w:p>
    <w:p w:rsidR="00D60589" w:rsidRDefault="00D60589" w:rsidP="00D60589"/>
    <w:p w:rsidR="00D60589" w:rsidRPr="00D60589" w:rsidRDefault="00D60589" w:rsidP="00D60589"/>
    <w:p w:rsidR="00B240AF" w:rsidRDefault="00B240AF" w:rsidP="00D60589">
      <w:r w:rsidRPr="00D60589">
        <w:t>In believing that through Association and mutual acquaintance, the Chief Petty Officers of the United States Coast Guard may:</w:t>
      </w:r>
    </w:p>
    <w:p w:rsidR="00D60589" w:rsidRDefault="00D60589" w:rsidP="00D60589"/>
    <w:p w:rsidR="00D60589" w:rsidRPr="00D60589" w:rsidRDefault="00D60589" w:rsidP="00D60589"/>
    <w:p w:rsidR="00B240AF" w:rsidRPr="00D60589" w:rsidRDefault="00D60589" w:rsidP="00D60589">
      <w:r>
        <w:tab/>
        <w:t>*</w:t>
      </w:r>
      <w:r w:rsidR="00B240AF" w:rsidRPr="00D60589">
        <w:t>best advance their professional abilities;</w:t>
      </w:r>
    </w:p>
    <w:p w:rsidR="00B240AF" w:rsidRPr="00D60589" w:rsidRDefault="00D60589" w:rsidP="00D60589">
      <w:r>
        <w:tab/>
        <w:t>*</w:t>
      </w:r>
      <w:r w:rsidR="00B240AF" w:rsidRPr="00D60589">
        <w:t>enhance their value, loyalty and devotion to God, country and service in which they serve;</w:t>
      </w:r>
    </w:p>
    <w:p w:rsidR="00B240AF" w:rsidRPr="00D60589" w:rsidRDefault="00D60589" w:rsidP="00D60589">
      <w:r>
        <w:tab/>
        <w:t>*</w:t>
      </w:r>
      <w:r w:rsidR="00B240AF" w:rsidRPr="00D60589">
        <w:t>promote its unity and morale, domestically and militarily, through responsible leadership;</w:t>
      </w:r>
    </w:p>
    <w:p w:rsidR="00B240AF" w:rsidRPr="00D60589" w:rsidRDefault="00D60589" w:rsidP="00D60589">
      <w:r>
        <w:tab/>
        <w:t>*</w:t>
      </w:r>
      <w:r w:rsidR="00B240AF" w:rsidRPr="00D60589">
        <w:t>assist members and dependents in urgent need of assistance;</w:t>
      </w:r>
    </w:p>
    <w:p w:rsidR="00B240AF" w:rsidRPr="00D60589" w:rsidRDefault="00D60589" w:rsidP="00D60589">
      <w:r>
        <w:tab/>
        <w:t>*</w:t>
      </w:r>
      <w:r w:rsidR="00B240AF" w:rsidRPr="00D60589">
        <w:t>assist in recruiting for the Coast Guard;</w:t>
      </w:r>
    </w:p>
    <w:p w:rsidR="00B240AF" w:rsidRPr="00D60589" w:rsidRDefault="00D60589" w:rsidP="00D60589">
      <w:r>
        <w:tab/>
        <w:t>*</w:t>
      </w:r>
      <w:r w:rsidR="00B240AF" w:rsidRPr="00D60589">
        <w:t>support the aims and goals of the CPO Academy;</w:t>
      </w:r>
    </w:p>
    <w:p w:rsidR="00B240AF" w:rsidRPr="00D60589" w:rsidRDefault="00D60589" w:rsidP="00D60589">
      <w:r>
        <w:tab/>
        <w:t>*</w:t>
      </w:r>
      <w:r w:rsidR="00B240AF" w:rsidRPr="00D60589">
        <w:t>assemble for social amenities;</w:t>
      </w:r>
    </w:p>
    <w:p w:rsidR="00B240AF" w:rsidRPr="00D60589" w:rsidRDefault="00D60589" w:rsidP="00D60589">
      <w:r>
        <w:tab/>
        <w:t>*</w:t>
      </w:r>
      <w:r w:rsidR="00B240AF" w:rsidRPr="00D60589">
        <w:t>become involved in community affairs;</w:t>
      </w:r>
    </w:p>
    <w:p w:rsidR="00B240AF" w:rsidRPr="00D60589" w:rsidRDefault="00D60589" w:rsidP="00D60589">
      <w:r>
        <w:tab/>
        <w:t>*</w:t>
      </w:r>
      <w:r w:rsidR="00B240AF" w:rsidRPr="00D60589">
        <w:t>promote social programs for those in need; and</w:t>
      </w:r>
    </w:p>
    <w:p w:rsidR="00B240AF" w:rsidRPr="00D60589" w:rsidRDefault="00D60589" w:rsidP="00D60589">
      <w:r>
        <w:tab/>
        <w:t>*</w:t>
      </w:r>
      <w:r w:rsidR="00B240AF" w:rsidRPr="00D60589">
        <w:t>keep informed of Coast Guard matters.</w:t>
      </w:r>
    </w:p>
    <w:p w:rsidR="00B240AF" w:rsidRPr="00D60589" w:rsidRDefault="00B240AF" w:rsidP="00D60589">
      <w:pPr>
        <w:sectPr w:rsidR="00B240AF" w:rsidRPr="00D60589">
          <w:headerReference w:type="default" r:id="rId15"/>
          <w:footerReference w:type="default" r:id="rId16"/>
          <w:pgSz w:w="12240" w:h="15840"/>
          <w:pgMar w:top="973" w:right="1354" w:bottom="635" w:left="1426" w:header="665" w:footer="648" w:gutter="0"/>
          <w:cols w:space="720"/>
          <w:noEndnote/>
        </w:sectPr>
      </w:pPr>
    </w:p>
    <w:p w:rsidR="005677BB" w:rsidRPr="005677BB" w:rsidRDefault="00B240AF">
      <w:pPr>
        <w:spacing w:before="540" w:line="208" w:lineRule="auto"/>
        <w:ind w:left="2664"/>
        <w:rPr>
          <w:b/>
          <w:spacing w:val="-8"/>
          <w:sz w:val="28"/>
          <w:szCs w:val="28"/>
          <w:u w:val="single"/>
        </w:rPr>
      </w:pPr>
      <w:r w:rsidRPr="005677BB">
        <w:rPr>
          <w:b/>
          <w:spacing w:val="-8"/>
          <w:sz w:val="29"/>
          <w:szCs w:val="29"/>
          <w:u w:val="single"/>
        </w:rPr>
        <w:lastRenderedPageBreak/>
        <w:t xml:space="preserve">CHANGES AND AMENDMENTS </w:t>
      </w:r>
    </w:p>
    <w:p w:rsidR="005677BB" w:rsidRPr="005677BB" w:rsidRDefault="005677BB" w:rsidP="005677BB"/>
    <w:p w:rsidR="00B240AF" w:rsidRPr="00FE76FF" w:rsidRDefault="007C5E01" w:rsidP="005677BB">
      <w:pPr>
        <w:rPr>
          <w:b/>
        </w:rPr>
      </w:pPr>
      <w:r>
        <w:rPr>
          <w:b/>
          <w:noProof/>
        </w:rPr>
        <mc:AlternateContent>
          <mc:Choice Requires="wps">
            <w:drawing>
              <wp:anchor distT="0" distB="0" distL="0" distR="0" simplePos="0" relativeHeight="251658240" behindDoc="0" locked="0" layoutInCell="0" allowOverlap="1">
                <wp:simplePos x="0" y="0"/>
                <wp:positionH relativeFrom="column">
                  <wp:posOffset>64135</wp:posOffset>
                </wp:positionH>
                <wp:positionV relativeFrom="paragraph">
                  <wp:posOffset>523240</wp:posOffset>
                </wp:positionV>
                <wp:extent cx="5840730" cy="0"/>
                <wp:effectExtent l="16510" t="8890" r="10160" b="10160"/>
                <wp:wrapSquare wrapText="bothSides"/>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7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363C5" id="Line 6"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41.2pt" to="464.9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j/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" o:allowincell="f" strokeweight="1.2pt">
                <w10:wrap type="square"/>
              </v:line>
            </w:pict>
          </mc:Fallback>
        </mc:AlternateContent>
      </w:r>
      <w:r>
        <w:rPr>
          <w:b/>
          <w:noProof/>
        </w:rPr>
        <mc:AlternateContent>
          <mc:Choice Requires="wps">
            <w:drawing>
              <wp:anchor distT="0" distB="0" distL="0" distR="0" simplePos="0" relativeHeight="251659264" behindDoc="0" locked="0" layoutInCell="0" allowOverlap="1">
                <wp:simplePos x="0" y="0"/>
                <wp:positionH relativeFrom="column">
                  <wp:posOffset>64135</wp:posOffset>
                </wp:positionH>
                <wp:positionV relativeFrom="paragraph">
                  <wp:posOffset>876300</wp:posOffset>
                </wp:positionV>
                <wp:extent cx="5724525" cy="0"/>
                <wp:effectExtent l="16510" t="9525" r="12065" b="9525"/>
                <wp:wrapSquare wrapText="bothSides"/>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973EA" id="Line 7"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69pt" to="455.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DvEw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" o:allowincell="f" strokeweight="1.2pt">
                <w10:wrap type="square"/>
              </v:line>
            </w:pict>
          </mc:Fallback>
        </mc:AlternateContent>
      </w:r>
      <w:r>
        <w:rPr>
          <w:b/>
          <w:noProof/>
        </w:rPr>
        <mc:AlternateContent>
          <mc:Choice Requires="wps">
            <w:drawing>
              <wp:anchor distT="0" distB="0" distL="0" distR="0" simplePos="0" relativeHeight="251660288" behindDoc="0" locked="0" layoutInCell="0" allowOverlap="1">
                <wp:simplePos x="0" y="0"/>
                <wp:positionH relativeFrom="column">
                  <wp:posOffset>64135</wp:posOffset>
                </wp:positionH>
                <wp:positionV relativeFrom="paragraph">
                  <wp:posOffset>1224280</wp:posOffset>
                </wp:positionV>
                <wp:extent cx="5767705" cy="0"/>
                <wp:effectExtent l="16510" t="14605" r="16510" b="13970"/>
                <wp:wrapSquare wrapText="bothSides"/>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68ECD" id="Line 8"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96.4pt" to="459.2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Mv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" o:allowincell="f" strokeweight="1.45pt">
                <w10:wrap type="square"/>
              </v:line>
            </w:pict>
          </mc:Fallback>
        </mc:AlternateContent>
      </w:r>
      <w:r>
        <w:rPr>
          <w:b/>
          <w:noProof/>
        </w:rPr>
        <mc:AlternateContent>
          <mc:Choice Requires="wps">
            <w:drawing>
              <wp:anchor distT="0" distB="0" distL="0" distR="0" simplePos="0" relativeHeight="251661312" behindDoc="0" locked="0" layoutInCell="0" allowOverlap="1">
                <wp:simplePos x="0" y="0"/>
                <wp:positionH relativeFrom="column">
                  <wp:posOffset>64135</wp:posOffset>
                </wp:positionH>
                <wp:positionV relativeFrom="paragraph">
                  <wp:posOffset>1577340</wp:posOffset>
                </wp:positionV>
                <wp:extent cx="5767705" cy="0"/>
                <wp:effectExtent l="16510" t="15240" r="16510" b="13335"/>
                <wp:wrapSquare wrapText="bothSides"/>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CAAA" id="Line 9"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124.2pt" to="459.2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se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" o:allowincell="f" strokeweight="1.45pt">
                <w10:wrap type="square"/>
              </v:line>
            </w:pict>
          </mc:Fallback>
        </mc:AlternateContent>
      </w:r>
      <w:r>
        <w:rPr>
          <w:b/>
          <w:noProof/>
        </w:rPr>
        <mc:AlternateContent>
          <mc:Choice Requires="wps">
            <w:drawing>
              <wp:anchor distT="0" distB="0" distL="0" distR="0" simplePos="0" relativeHeight="251662336" behindDoc="0" locked="0" layoutInCell="0" allowOverlap="1">
                <wp:simplePos x="0" y="0"/>
                <wp:positionH relativeFrom="column">
                  <wp:posOffset>64135</wp:posOffset>
                </wp:positionH>
                <wp:positionV relativeFrom="paragraph">
                  <wp:posOffset>1925320</wp:posOffset>
                </wp:positionV>
                <wp:extent cx="5767705" cy="0"/>
                <wp:effectExtent l="16510" t="10795" r="16510" b="8255"/>
                <wp:wrapSquare wrapText="bothSides"/>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5AB84" id="Line 10"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151.6pt" to="459.2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" o:allowincell="f" strokeweight="1.2pt">
                <w10:wrap type="square"/>
              </v:line>
            </w:pict>
          </mc:Fallback>
        </mc:AlternateContent>
      </w:r>
      <w:r>
        <w:rPr>
          <w:b/>
          <w:noProof/>
        </w:rPr>
        <mc:AlternateContent>
          <mc:Choice Requires="wps">
            <w:drawing>
              <wp:anchor distT="0" distB="0" distL="0" distR="0" simplePos="0" relativeHeight="251663360" behindDoc="0" locked="0" layoutInCell="0" allowOverlap="1">
                <wp:simplePos x="0" y="0"/>
                <wp:positionH relativeFrom="column">
                  <wp:posOffset>64135</wp:posOffset>
                </wp:positionH>
                <wp:positionV relativeFrom="paragraph">
                  <wp:posOffset>2275840</wp:posOffset>
                </wp:positionV>
                <wp:extent cx="5767705" cy="0"/>
                <wp:effectExtent l="16510" t="18415" r="16510" b="10160"/>
                <wp:wrapSquare wrapText="bothSides"/>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15741" id="Line 11"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179.2pt" to="459.2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" o:allowincell="f" strokeweight="1.45pt">
                <w10:wrap type="square"/>
              </v:line>
            </w:pict>
          </mc:Fallback>
        </mc:AlternateContent>
      </w:r>
      <w:r>
        <w:rPr>
          <w:b/>
          <w:noProof/>
        </w:rPr>
        <mc:AlternateContent>
          <mc:Choice Requires="wps">
            <w:drawing>
              <wp:anchor distT="0" distB="0" distL="0" distR="0" simplePos="0" relativeHeight="251664384" behindDoc="0" locked="0" layoutInCell="0" allowOverlap="1">
                <wp:simplePos x="0" y="0"/>
                <wp:positionH relativeFrom="column">
                  <wp:posOffset>64135</wp:posOffset>
                </wp:positionH>
                <wp:positionV relativeFrom="paragraph">
                  <wp:posOffset>2626360</wp:posOffset>
                </wp:positionV>
                <wp:extent cx="5730875" cy="0"/>
                <wp:effectExtent l="16510" t="16510" r="15240" b="12065"/>
                <wp:wrapSquare wrapText="bothSides"/>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51B65" id="Line 12"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206.8pt" to="456.3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YZ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" o:allowincell="f" strokeweight="1.45pt">
                <w10:wrap type="square"/>
              </v:line>
            </w:pict>
          </mc:Fallback>
        </mc:AlternateContent>
      </w:r>
      <w:r>
        <w:rPr>
          <w:b/>
          <w:noProof/>
        </w:rPr>
        <mc:AlternateContent>
          <mc:Choice Requires="wps">
            <w:drawing>
              <wp:anchor distT="0" distB="0" distL="0" distR="0" simplePos="0" relativeHeight="251665408" behindDoc="0" locked="0" layoutInCell="0" allowOverlap="1">
                <wp:simplePos x="0" y="0"/>
                <wp:positionH relativeFrom="column">
                  <wp:posOffset>64135</wp:posOffset>
                </wp:positionH>
                <wp:positionV relativeFrom="paragraph">
                  <wp:posOffset>2973705</wp:posOffset>
                </wp:positionV>
                <wp:extent cx="5730875" cy="0"/>
                <wp:effectExtent l="16510" t="11430" r="15240" b="7620"/>
                <wp:wrapSquare wrapText="bothSides"/>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E442C" id="Line 13"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234.15pt" to="456.3pt,2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upFAIAACs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" o:allowincell="f" strokeweight="1.2pt">
                <w10:wrap type="square"/>
              </v:line>
            </w:pict>
          </mc:Fallback>
        </mc:AlternateContent>
      </w:r>
      <w:r>
        <w:rPr>
          <w:b/>
          <w:noProof/>
        </w:rPr>
        <mc:AlternateContent>
          <mc:Choice Requires="wps">
            <w:drawing>
              <wp:anchor distT="0" distB="0" distL="0" distR="0" simplePos="0" relativeHeight="251666432" behindDoc="0" locked="0" layoutInCell="0" allowOverlap="1">
                <wp:simplePos x="0" y="0"/>
                <wp:positionH relativeFrom="column">
                  <wp:posOffset>64135</wp:posOffset>
                </wp:positionH>
                <wp:positionV relativeFrom="paragraph">
                  <wp:posOffset>3324225</wp:posOffset>
                </wp:positionV>
                <wp:extent cx="5730875" cy="0"/>
                <wp:effectExtent l="16510" t="9525" r="15240" b="9525"/>
                <wp:wrapSquare wrapText="bothSides"/>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967FA" id="Line 14"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261.75pt" to="456.3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Yl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" o:allowincell="f" strokeweight="1.45pt">
                <w10:wrap type="square"/>
              </v:line>
            </w:pict>
          </mc:Fallback>
        </mc:AlternateContent>
      </w:r>
      <w:r>
        <w:rPr>
          <w:b/>
          <w:noProof/>
        </w:rPr>
        <mc:AlternateContent>
          <mc:Choice Requires="wps">
            <w:drawing>
              <wp:anchor distT="0" distB="0" distL="0" distR="0" simplePos="0" relativeHeight="251667456" behindDoc="0" locked="0" layoutInCell="0" allowOverlap="1">
                <wp:simplePos x="0" y="0"/>
                <wp:positionH relativeFrom="column">
                  <wp:posOffset>64135</wp:posOffset>
                </wp:positionH>
                <wp:positionV relativeFrom="paragraph">
                  <wp:posOffset>3671570</wp:posOffset>
                </wp:positionV>
                <wp:extent cx="5730875" cy="0"/>
                <wp:effectExtent l="16510" t="13970" r="15240" b="14605"/>
                <wp:wrapSquare wrapText="bothSides"/>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7BFB7" id="Line 15"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289.1pt" to="456.3pt,2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fYEgIAACs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" o:allowincell="f" strokeweight="1.45pt">
                <w10:wrap type="square"/>
              </v:line>
            </w:pict>
          </mc:Fallback>
        </mc:AlternateContent>
      </w:r>
      <w:r>
        <w:rPr>
          <w:b/>
          <w:noProof/>
        </w:rPr>
        <mc:AlternateContent>
          <mc:Choice Requires="wps">
            <w:drawing>
              <wp:anchor distT="0" distB="0" distL="0" distR="0" simplePos="0" relativeHeight="251668480" behindDoc="0" locked="0" layoutInCell="0" allowOverlap="1">
                <wp:simplePos x="0" y="0"/>
                <wp:positionH relativeFrom="column">
                  <wp:posOffset>64135</wp:posOffset>
                </wp:positionH>
                <wp:positionV relativeFrom="paragraph">
                  <wp:posOffset>4022090</wp:posOffset>
                </wp:positionV>
                <wp:extent cx="5730875" cy="0"/>
                <wp:effectExtent l="16510" t="12065" r="15240" b="16510"/>
                <wp:wrapSquare wrapText="bothSides"/>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61DD0" id="Line 16"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316.7pt" to="456.3pt,3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4H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" o:allowincell="f" strokeweight="1.2pt">
                <w10:wrap type="square"/>
              </v:line>
            </w:pict>
          </mc:Fallback>
        </mc:AlternateContent>
      </w:r>
      <w:r>
        <w:rPr>
          <w:b/>
          <w:noProof/>
        </w:rPr>
        <mc:AlternateContent>
          <mc:Choice Requires="wps">
            <w:drawing>
              <wp:anchor distT="0" distB="0" distL="0" distR="0" simplePos="0" relativeHeight="251669504" behindDoc="0" locked="0" layoutInCell="0" allowOverlap="1">
                <wp:simplePos x="0" y="0"/>
                <wp:positionH relativeFrom="column">
                  <wp:posOffset>64135</wp:posOffset>
                </wp:positionH>
                <wp:positionV relativeFrom="paragraph">
                  <wp:posOffset>4369435</wp:posOffset>
                </wp:positionV>
                <wp:extent cx="5734050" cy="0"/>
                <wp:effectExtent l="16510" t="16510" r="12065" b="12065"/>
                <wp:wrapSquare wrapText="bothSides"/>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9B8D2" id="Line 17"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344.05pt" to="456.55pt,3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cA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" o:allowincell="f" strokeweight="1.45pt">
                <w10:wrap type="square"/>
              </v:line>
            </w:pict>
          </mc:Fallback>
        </mc:AlternateContent>
      </w:r>
      <w:r>
        <w:rPr>
          <w:b/>
          <w:noProof/>
        </w:rPr>
        <mc:AlternateContent>
          <mc:Choice Requires="wps">
            <w:drawing>
              <wp:anchor distT="0" distB="0" distL="0" distR="0" simplePos="0" relativeHeight="251670528" behindDoc="0" locked="0" layoutInCell="0" allowOverlap="1">
                <wp:simplePos x="0" y="0"/>
                <wp:positionH relativeFrom="column">
                  <wp:posOffset>64135</wp:posOffset>
                </wp:positionH>
                <wp:positionV relativeFrom="paragraph">
                  <wp:posOffset>4716780</wp:posOffset>
                </wp:positionV>
                <wp:extent cx="5734050" cy="0"/>
                <wp:effectExtent l="16510" t="11430" r="12065" b="17145"/>
                <wp:wrapSquare wrapText="bothSides"/>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D698" id="Line 18"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371.4pt" to="456.55pt,3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" o:allowincell="f" strokeweight="1.45pt">
                <w10:wrap type="square"/>
              </v:line>
            </w:pict>
          </mc:Fallback>
        </mc:AlternateContent>
      </w:r>
      <w:r>
        <w:rPr>
          <w:b/>
          <w:noProof/>
        </w:rPr>
        <mc:AlternateContent>
          <mc:Choice Requires="wps">
            <w:drawing>
              <wp:anchor distT="0" distB="0" distL="0" distR="0" simplePos="0" relativeHeight="251671552" behindDoc="0" locked="0" layoutInCell="0" allowOverlap="1">
                <wp:simplePos x="0" y="0"/>
                <wp:positionH relativeFrom="column">
                  <wp:posOffset>64135</wp:posOffset>
                </wp:positionH>
                <wp:positionV relativeFrom="paragraph">
                  <wp:posOffset>5067300</wp:posOffset>
                </wp:positionV>
                <wp:extent cx="5734050" cy="0"/>
                <wp:effectExtent l="16510" t="9525" r="12065" b="9525"/>
                <wp:wrapSquare wrapText="bothSides"/>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395E" id="Line 19"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399pt" to="456.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wf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" o:allowincell="f" strokeweight="1.2pt">
                <w10:wrap type="square"/>
              </v:line>
            </w:pict>
          </mc:Fallback>
        </mc:AlternateContent>
      </w:r>
      <w:r>
        <w:rPr>
          <w:b/>
          <w:noProof/>
        </w:rPr>
        <mc:AlternateContent>
          <mc:Choice Requires="wps">
            <w:drawing>
              <wp:anchor distT="0" distB="0" distL="0" distR="0" simplePos="0" relativeHeight="251672576" behindDoc="0" locked="0" layoutInCell="0" allowOverlap="1">
                <wp:simplePos x="0" y="0"/>
                <wp:positionH relativeFrom="column">
                  <wp:posOffset>64135</wp:posOffset>
                </wp:positionH>
                <wp:positionV relativeFrom="paragraph">
                  <wp:posOffset>5417820</wp:posOffset>
                </wp:positionV>
                <wp:extent cx="5734050" cy="0"/>
                <wp:effectExtent l="16510" t="17145" r="12065" b="11430"/>
                <wp:wrapSquare wrapText="bothSides"/>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4064D" id="Line 20"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426.6pt" to="456.55pt,4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UFFA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" o:allowincell="f" strokeweight="1.45pt">
                <w10:wrap type="square"/>
              </v:line>
            </w:pict>
          </mc:Fallback>
        </mc:AlternateContent>
      </w:r>
      <w:r>
        <w:rPr>
          <w:b/>
          <w:noProof/>
        </w:rPr>
        <mc:AlternateContent>
          <mc:Choice Requires="wps">
            <w:drawing>
              <wp:anchor distT="0" distB="0" distL="0" distR="0" simplePos="0" relativeHeight="251673600" behindDoc="0" locked="0" layoutInCell="0" allowOverlap="1">
                <wp:simplePos x="0" y="0"/>
                <wp:positionH relativeFrom="column">
                  <wp:posOffset>64135</wp:posOffset>
                </wp:positionH>
                <wp:positionV relativeFrom="paragraph">
                  <wp:posOffset>5762625</wp:posOffset>
                </wp:positionV>
                <wp:extent cx="5734050" cy="0"/>
                <wp:effectExtent l="16510" t="9525" r="12065" b="9525"/>
                <wp:wrapSquare wrapText="bothSides"/>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7371" id="Line 21"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453.75pt" to="456.55pt,4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47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" o:allowincell="f" strokeweight="1.45pt">
                <w10:wrap type="square"/>
              </v:line>
            </w:pict>
          </mc:Fallback>
        </mc:AlternateContent>
      </w:r>
      <w:r w:rsidR="00B240AF" w:rsidRPr="00FE76FF">
        <w:rPr>
          <w:b/>
        </w:rPr>
        <w:t>CH #</w:t>
      </w:r>
      <w:r w:rsidR="00B240AF" w:rsidRPr="00FE76FF">
        <w:rPr>
          <w:b/>
        </w:rPr>
        <w:tab/>
      </w:r>
      <w:r w:rsidR="005677BB" w:rsidRPr="00FE76FF">
        <w:rPr>
          <w:b/>
        </w:rPr>
        <w:t xml:space="preserve">            </w:t>
      </w:r>
      <w:r w:rsidR="00B240AF" w:rsidRPr="00FE76FF">
        <w:rPr>
          <w:b/>
        </w:rPr>
        <w:t>DATE CHANGE</w:t>
      </w:r>
      <w:r w:rsidR="00B240AF" w:rsidRPr="00FE76FF">
        <w:rPr>
          <w:b/>
        </w:rPr>
        <w:tab/>
      </w:r>
      <w:r w:rsidR="005677BB" w:rsidRPr="00FE76FF">
        <w:rPr>
          <w:b/>
        </w:rPr>
        <w:t xml:space="preserve">              </w:t>
      </w:r>
      <w:r w:rsidR="00B240AF" w:rsidRPr="00FE76FF">
        <w:rPr>
          <w:b/>
        </w:rPr>
        <w:t>DATE ENTERED</w:t>
      </w:r>
      <w:r w:rsidR="00B240AF" w:rsidRPr="00FE76FF">
        <w:rPr>
          <w:b/>
        </w:rPr>
        <w:tab/>
      </w:r>
      <w:r w:rsidR="005677BB" w:rsidRPr="00FE76FF">
        <w:rPr>
          <w:b/>
        </w:rPr>
        <w:t xml:space="preserve">                         </w:t>
      </w:r>
      <w:r w:rsidR="00B240AF" w:rsidRPr="00FE76FF">
        <w:rPr>
          <w:b/>
        </w:rPr>
        <w:t>SIGNATURE</w:t>
      </w:r>
    </w:p>
    <w:p w:rsidR="00D71962" w:rsidRDefault="00D71962" w:rsidP="005677BB">
      <w:pPr>
        <w:rPr>
          <w:b/>
        </w:rPr>
      </w:pPr>
    </w:p>
    <w:p w:rsidR="00D71962" w:rsidRPr="00FE76FF" w:rsidRDefault="00D71962" w:rsidP="005677BB">
      <w:pPr>
        <w:sectPr w:rsidR="00D71962" w:rsidRPr="00FE76FF">
          <w:headerReference w:type="default" r:id="rId17"/>
          <w:footerReference w:type="default" r:id="rId18"/>
          <w:pgSz w:w="12240" w:h="15840"/>
          <w:pgMar w:top="660" w:right="1406" w:bottom="4569" w:left="1374" w:header="665" w:footer="648" w:gutter="0"/>
          <w:cols w:space="720"/>
          <w:noEndnote/>
        </w:sectPr>
      </w:pPr>
      <w:r w:rsidRPr="00FE76FF">
        <w:t>1</w:t>
      </w:r>
      <w:r w:rsidRPr="00FE76FF">
        <w:tab/>
      </w:r>
      <w:r w:rsidRPr="00FE76FF">
        <w:tab/>
        <w:t>19August2011</w:t>
      </w:r>
      <w:r w:rsidRPr="00FE76FF">
        <w:tab/>
      </w:r>
      <w:r w:rsidRPr="00FE76FF">
        <w:tab/>
      </w:r>
      <w:r w:rsidR="00FE76FF">
        <w:tab/>
      </w:r>
      <w:r w:rsidRPr="00FE76FF">
        <w:t>20September2011</w:t>
      </w:r>
      <w:r w:rsidRPr="00FE76FF">
        <w:tab/>
      </w:r>
      <w:r w:rsidRPr="00FE76FF">
        <w:tab/>
      </w:r>
      <w:r w:rsidRPr="00FE76FF">
        <w:tab/>
        <w:t>National VP</w:t>
      </w:r>
    </w:p>
    <w:p w:rsidR="00B240AF" w:rsidRDefault="00B240AF" w:rsidP="005677BB">
      <w:pPr>
        <w:tabs>
          <w:tab w:val="left" w:pos="2160"/>
          <w:tab w:val="left" w:pos="7920"/>
        </w:tabs>
        <w:spacing w:before="720" w:line="192" w:lineRule="auto"/>
        <w:ind w:left="4248"/>
        <w:rPr>
          <w:b/>
          <w:bCs/>
          <w:sz w:val="33"/>
          <w:szCs w:val="33"/>
          <w:u w:val="single"/>
        </w:rPr>
      </w:pPr>
      <w:r>
        <w:rPr>
          <w:b/>
          <w:bCs/>
          <w:sz w:val="33"/>
          <w:szCs w:val="33"/>
          <w:u w:val="single"/>
        </w:rPr>
        <w:lastRenderedPageBreak/>
        <w:t>INDEX</w:t>
      </w:r>
    </w:p>
    <w:p w:rsidR="00B240AF" w:rsidRPr="005E03AB" w:rsidRDefault="00B240AF" w:rsidP="005677BB">
      <w:pPr>
        <w:tabs>
          <w:tab w:val="left" w:pos="2160"/>
          <w:tab w:val="left" w:pos="7920"/>
          <w:tab w:val="right" w:pos="9250"/>
        </w:tabs>
        <w:spacing w:before="720"/>
        <w:ind w:left="72"/>
        <w:rPr>
          <w:b/>
          <w:bCs/>
          <w:sz w:val="28"/>
          <w:szCs w:val="28"/>
          <w:u w:val="single"/>
        </w:rPr>
      </w:pPr>
      <w:r w:rsidRPr="005E03AB">
        <w:rPr>
          <w:b/>
          <w:bCs/>
          <w:spacing w:val="20"/>
          <w:sz w:val="28"/>
          <w:szCs w:val="28"/>
          <w:u w:val="single"/>
        </w:rPr>
        <w:t>SECTION T</w:t>
      </w:r>
      <w:r w:rsidR="005E03AB" w:rsidRPr="005E03AB">
        <w:rPr>
          <w:b/>
          <w:bCs/>
          <w:spacing w:val="20"/>
          <w:sz w:val="28"/>
          <w:szCs w:val="28"/>
          <w:u w:val="single"/>
        </w:rPr>
        <w:t>I</w:t>
      </w:r>
      <w:r w:rsidRPr="005E03AB">
        <w:rPr>
          <w:b/>
          <w:bCs/>
          <w:spacing w:val="20"/>
          <w:sz w:val="28"/>
          <w:szCs w:val="28"/>
          <w:u w:val="single"/>
        </w:rPr>
        <w:t>TLE</w:t>
      </w:r>
      <w:r w:rsidRPr="005E03AB">
        <w:rPr>
          <w:b/>
          <w:bCs/>
          <w:spacing w:val="20"/>
          <w:sz w:val="28"/>
          <w:szCs w:val="28"/>
          <w:u w:val="single"/>
        </w:rPr>
        <w:tab/>
      </w:r>
      <w:r w:rsidR="005E03AB">
        <w:rPr>
          <w:b/>
          <w:bCs/>
          <w:spacing w:val="20"/>
          <w:sz w:val="28"/>
          <w:szCs w:val="28"/>
          <w:u w:val="single"/>
        </w:rPr>
        <w:tab/>
      </w:r>
      <w:r w:rsidRPr="005E03AB">
        <w:rPr>
          <w:b/>
          <w:bCs/>
          <w:sz w:val="28"/>
          <w:szCs w:val="28"/>
          <w:u w:val="single"/>
        </w:rPr>
        <w:t>Page #</w:t>
      </w:r>
    </w:p>
    <w:p w:rsidR="00B240AF" w:rsidRPr="005E03AB" w:rsidRDefault="00B240AF" w:rsidP="005677BB">
      <w:pPr>
        <w:tabs>
          <w:tab w:val="left" w:pos="2160"/>
          <w:tab w:val="left" w:pos="2223"/>
          <w:tab w:val="left" w:pos="7920"/>
          <w:tab w:val="right" w:pos="9250"/>
        </w:tabs>
        <w:spacing w:before="324" w:line="211" w:lineRule="auto"/>
        <w:ind w:left="72"/>
        <w:rPr>
          <w:b/>
          <w:bCs/>
          <w:sz w:val="28"/>
          <w:szCs w:val="28"/>
          <w:u w:val="single"/>
        </w:rPr>
      </w:pPr>
      <w:r w:rsidRPr="005E03AB">
        <w:rPr>
          <w:b/>
          <w:bCs/>
          <w:sz w:val="28"/>
          <w:szCs w:val="28"/>
          <w:u w:val="single"/>
        </w:rPr>
        <w:t>I</w:t>
      </w:r>
      <w:r w:rsidRPr="005E03AB">
        <w:rPr>
          <w:b/>
          <w:bCs/>
          <w:sz w:val="28"/>
          <w:szCs w:val="28"/>
          <w:u w:val="single"/>
        </w:rPr>
        <w:tab/>
      </w:r>
      <w:r w:rsidRPr="005E03AB">
        <w:rPr>
          <w:b/>
          <w:bCs/>
          <w:spacing w:val="-2"/>
          <w:sz w:val="28"/>
          <w:szCs w:val="28"/>
          <w:u w:val="single"/>
        </w:rPr>
        <w:t>PARLIAMENTARY AUTHORITY</w:t>
      </w:r>
      <w:r w:rsidR="005E03AB">
        <w:rPr>
          <w:b/>
          <w:bCs/>
          <w:spacing w:val="-2"/>
          <w:sz w:val="28"/>
          <w:szCs w:val="28"/>
          <w:u w:val="single"/>
        </w:rPr>
        <w:tab/>
      </w:r>
      <w:r w:rsidRPr="005E03AB">
        <w:rPr>
          <w:b/>
          <w:bCs/>
          <w:spacing w:val="-2"/>
          <w:sz w:val="28"/>
          <w:szCs w:val="28"/>
          <w:u w:val="single"/>
        </w:rPr>
        <w:tab/>
      </w:r>
      <w:r w:rsidRPr="005E03AB">
        <w:rPr>
          <w:b/>
          <w:bCs/>
          <w:sz w:val="28"/>
          <w:szCs w:val="28"/>
          <w:u w:val="single"/>
        </w:rPr>
        <w:t xml:space="preserve">5 </w:t>
      </w:r>
    </w:p>
    <w:p w:rsidR="00B240AF" w:rsidRPr="005E03AB" w:rsidRDefault="00B240AF" w:rsidP="005677BB">
      <w:pPr>
        <w:tabs>
          <w:tab w:val="left" w:pos="2160"/>
          <w:tab w:val="left" w:pos="2223"/>
          <w:tab w:val="left" w:pos="7920"/>
          <w:tab w:val="right" w:pos="9250"/>
        </w:tabs>
        <w:spacing w:before="396" w:line="213" w:lineRule="auto"/>
        <w:ind w:left="72"/>
        <w:rPr>
          <w:b/>
          <w:bCs/>
          <w:sz w:val="28"/>
          <w:szCs w:val="28"/>
          <w:u w:val="single"/>
        </w:rPr>
      </w:pPr>
      <w:r w:rsidRPr="005E03AB">
        <w:rPr>
          <w:b/>
          <w:bCs/>
          <w:spacing w:val="-78"/>
          <w:sz w:val="28"/>
          <w:szCs w:val="28"/>
          <w:u w:val="single"/>
        </w:rPr>
        <w:t>II</w:t>
      </w:r>
      <w:r w:rsidR="005E03AB">
        <w:rPr>
          <w:b/>
          <w:bCs/>
          <w:spacing w:val="-78"/>
          <w:sz w:val="28"/>
          <w:szCs w:val="28"/>
          <w:u w:val="single"/>
        </w:rPr>
        <w:t>II</w:t>
      </w:r>
      <w:r w:rsidR="005E03AB">
        <w:rPr>
          <w:b/>
          <w:bCs/>
          <w:spacing w:val="-78"/>
          <w:sz w:val="28"/>
          <w:szCs w:val="28"/>
          <w:u w:val="single"/>
        </w:rPr>
        <w:tab/>
      </w:r>
      <w:r w:rsidRPr="005E03AB">
        <w:rPr>
          <w:b/>
          <w:bCs/>
          <w:sz w:val="28"/>
          <w:szCs w:val="28"/>
          <w:u w:val="single"/>
        </w:rPr>
        <w:t>GOVERNING BODY</w:t>
      </w:r>
      <w:r w:rsidRPr="005E03AB">
        <w:rPr>
          <w:b/>
          <w:bCs/>
          <w:sz w:val="28"/>
          <w:szCs w:val="28"/>
          <w:u w:val="single"/>
        </w:rPr>
        <w:tab/>
      </w:r>
      <w:r w:rsidR="005E03AB">
        <w:rPr>
          <w:b/>
          <w:bCs/>
          <w:sz w:val="28"/>
          <w:szCs w:val="28"/>
          <w:u w:val="single"/>
        </w:rPr>
        <w:tab/>
      </w:r>
      <w:r w:rsidRPr="005E03AB">
        <w:rPr>
          <w:b/>
          <w:bCs/>
          <w:sz w:val="28"/>
          <w:szCs w:val="28"/>
          <w:u w:val="single"/>
        </w:rPr>
        <w:t xml:space="preserve">5 </w:t>
      </w:r>
    </w:p>
    <w:p w:rsidR="00B240AF" w:rsidRPr="005E03AB" w:rsidRDefault="00B240AF" w:rsidP="005677BB">
      <w:pPr>
        <w:tabs>
          <w:tab w:val="left" w:pos="2160"/>
          <w:tab w:val="left" w:pos="2223"/>
          <w:tab w:val="left" w:pos="7920"/>
          <w:tab w:val="right" w:pos="9250"/>
        </w:tabs>
        <w:spacing w:before="396" w:line="213" w:lineRule="auto"/>
        <w:ind w:left="72"/>
        <w:rPr>
          <w:b/>
          <w:bCs/>
          <w:sz w:val="28"/>
          <w:szCs w:val="28"/>
          <w:u w:val="single"/>
        </w:rPr>
      </w:pPr>
      <w:r w:rsidRPr="005E03AB">
        <w:rPr>
          <w:b/>
          <w:bCs/>
          <w:spacing w:val="-40"/>
          <w:sz w:val="28"/>
          <w:szCs w:val="28"/>
          <w:u w:val="single"/>
        </w:rPr>
        <w:t>III</w:t>
      </w:r>
      <w:r w:rsidRPr="005E03AB">
        <w:rPr>
          <w:b/>
          <w:bCs/>
          <w:spacing w:val="-40"/>
          <w:sz w:val="28"/>
          <w:szCs w:val="28"/>
          <w:u w:val="single"/>
        </w:rPr>
        <w:tab/>
      </w:r>
      <w:r w:rsidRPr="005E03AB">
        <w:rPr>
          <w:b/>
          <w:bCs/>
          <w:spacing w:val="-4"/>
          <w:sz w:val="28"/>
          <w:szCs w:val="28"/>
          <w:u w:val="single"/>
        </w:rPr>
        <w:t>NATIONAL OFFICERS</w:t>
      </w:r>
      <w:r w:rsidRPr="005E03AB">
        <w:rPr>
          <w:b/>
          <w:bCs/>
          <w:spacing w:val="-4"/>
          <w:sz w:val="28"/>
          <w:szCs w:val="28"/>
          <w:u w:val="single"/>
        </w:rPr>
        <w:tab/>
      </w:r>
      <w:r w:rsidR="005E03AB">
        <w:rPr>
          <w:b/>
          <w:bCs/>
          <w:spacing w:val="-4"/>
          <w:sz w:val="28"/>
          <w:szCs w:val="28"/>
          <w:u w:val="single"/>
        </w:rPr>
        <w:tab/>
      </w:r>
      <w:r w:rsidRPr="005E03AB">
        <w:rPr>
          <w:b/>
          <w:bCs/>
          <w:sz w:val="28"/>
          <w:szCs w:val="28"/>
          <w:u w:val="single"/>
        </w:rPr>
        <w:t xml:space="preserve">5 </w:t>
      </w:r>
    </w:p>
    <w:p w:rsidR="00B240AF" w:rsidRPr="005E03AB" w:rsidRDefault="00B240AF" w:rsidP="001F1222">
      <w:pPr>
        <w:tabs>
          <w:tab w:val="left" w:pos="2160"/>
          <w:tab w:val="left" w:pos="2223"/>
          <w:tab w:val="left" w:pos="7920"/>
          <w:tab w:val="left" w:pos="9090"/>
          <w:tab w:val="right" w:pos="9250"/>
        </w:tabs>
        <w:spacing w:before="396" w:line="213" w:lineRule="auto"/>
        <w:ind w:left="72"/>
        <w:rPr>
          <w:b/>
          <w:bCs/>
          <w:spacing w:val="64"/>
          <w:sz w:val="28"/>
          <w:szCs w:val="28"/>
          <w:u w:val="single"/>
        </w:rPr>
      </w:pPr>
      <w:r w:rsidRPr="005E03AB">
        <w:rPr>
          <w:b/>
          <w:bCs/>
          <w:sz w:val="28"/>
          <w:szCs w:val="28"/>
          <w:u w:val="single"/>
        </w:rPr>
        <w:t>IV</w:t>
      </w:r>
      <w:r w:rsidRPr="005E03AB">
        <w:rPr>
          <w:b/>
          <w:bCs/>
          <w:sz w:val="28"/>
          <w:szCs w:val="28"/>
          <w:u w:val="single"/>
        </w:rPr>
        <w:tab/>
      </w:r>
      <w:r w:rsidRPr="005E03AB">
        <w:rPr>
          <w:b/>
          <w:bCs/>
          <w:spacing w:val="-4"/>
          <w:sz w:val="28"/>
          <w:szCs w:val="28"/>
          <w:u w:val="single"/>
        </w:rPr>
        <w:t>ELECTION PROCEDURES</w:t>
      </w:r>
      <w:r w:rsidRPr="005E03AB">
        <w:rPr>
          <w:b/>
          <w:bCs/>
          <w:spacing w:val="-4"/>
          <w:sz w:val="28"/>
          <w:szCs w:val="28"/>
          <w:u w:val="single"/>
        </w:rPr>
        <w:tab/>
      </w:r>
      <w:r w:rsidR="005E03AB">
        <w:rPr>
          <w:b/>
          <w:bCs/>
          <w:spacing w:val="-4"/>
          <w:sz w:val="28"/>
          <w:szCs w:val="28"/>
          <w:u w:val="single"/>
        </w:rPr>
        <w:tab/>
      </w:r>
      <w:r w:rsidRPr="005E03AB">
        <w:rPr>
          <w:b/>
          <w:bCs/>
          <w:spacing w:val="64"/>
          <w:sz w:val="28"/>
          <w:szCs w:val="28"/>
          <w:u w:val="single"/>
        </w:rPr>
        <w:t xml:space="preserve">5 </w:t>
      </w:r>
    </w:p>
    <w:p w:rsidR="00B240AF" w:rsidRPr="005E03AB" w:rsidRDefault="00B240AF" w:rsidP="005677BB">
      <w:pPr>
        <w:tabs>
          <w:tab w:val="left" w:pos="2160"/>
          <w:tab w:val="left" w:pos="2223"/>
          <w:tab w:val="left" w:pos="7920"/>
          <w:tab w:val="right" w:pos="9241"/>
        </w:tabs>
        <w:spacing w:before="396" w:line="216" w:lineRule="auto"/>
        <w:ind w:left="72"/>
        <w:rPr>
          <w:b/>
          <w:bCs/>
          <w:sz w:val="28"/>
          <w:szCs w:val="28"/>
          <w:u w:val="single"/>
        </w:rPr>
      </w:pPr>
      <w:r w:rsidRPr="005E03AB">
        <w:rPr>
          <w:b/>
          <w:bCs/>
          <w:sz w:val="28"/>
          <w:szCs w:val="28"/>
          <w:u w:val="single"/>
        </w:rPr>
        <w:t>V</w:t>
      </w:r>
      <w:r w:rsidRPr="005E03AB">
        <w:rPr>
          <w:b/>
          <w:bCs/>
          <w:sz w:val="28"/>
          <w:szCs w:val="28"/>
          <w:u w:val="single"/>
        </w:rPr>
        <w:tab/>
        <w:t>MEETINGS</w:t>
      </w:r>
      <w:r w:rsidRPr="005E03AB">
        <w:rPr>
          <w:b/>
          <w:bCs/>
          <w:sz w:val="28"/>
          <w:szCs w:val="28"/>
          <w:u w:val="single"/>
        </w:rPr>
        <w:tab/>
      </w:r>
      <w:r w:rsidR="005E03AB">
        <w:rPr>
          <w:b/>
          <w:bCs/>
          <w:sz w:val="28"/>
          <w:szCs w:val="28"/>
          <w:u w:val="single"/>
        </w:rPr>
        <w:tab/>
      </w:r>
      <w:r w:rsidRPr="005E03AB">
        <w:rPr>
          <w:b/>
          <w:bCs/>
          <w:sz w:val="28"/>
          <w:szCs w:val="28"/>
          <w:u w:val="single"/>
        </w:rPr>
        <w:t xml:space="preserve">5 </w:t>
      </w:r>
    </w:p>
    <w:p w:rsidR="00B240AF" w:rsidRPr="005E03AB" w:rsidRDefault="00B240AF" w:rsidP="005677BB">
      <w:pPr>
        <w:tabs>
          <w:tab w:val="left" w:pos="2160"/>
          <w:tab w:val="left" w:pos="2223"/>
          <w:tab w:val="left" w:pos="7920"/>
          <w:tab w:val="right" w:pos="9250"/>
        </w:tabs>
        <w:spacing w:before="396" w:line="208" w:lineRule="auto"/>
        <w:ind w:left="72"/>
        <w:rPr>
          <w:b/>
          <w:bCs/>
          <w:sz w:val="28"/>
          <w:szCs w:val="28"/>
          <w:u w:val="single"/>
        </w:rPr>
      </w:pPr>
      <w:r w:rsidRPr="005E03AB">
        <w:rPr>
          <w:b/>
          <w:bCs/>
          <w:sz w:val="28"/>
          <w:szCs w:val="28"/>
          <w:u w:val="single"/>
        </w:rPr>
        <w:t>VI</w:t>
      </w:r>
      <w:r w:rsidRPr="005E03AB">
        <w:rPr>
          <w:b/>
          <w:bCs/>
          <w:sz w:val="28"/>
          <w:szCs w:val="28"/>
          <w:u w:val="single"/>
        </w:rPr>
        <w:tab/>
      </w:r>
      <w:r w:rsidRPr="005E03AB">
        <w:rPr>
          <w:b/>
          <w:bCs/>
          <w:spacing w:val="-2"/>
          <w:sz w:val="28"/>
          <w:szCs w:val="28"/>
          <w:u w:val="single"/>
        </w:rPr>
        <w:t>EXECUTIVE DIRECTOR</w:t>
      </w:r>
      <w:r w:rsidRPr="005E03AB">
        <w:rPr>
          <w:b/>
          <w:bCs/>
          <w:spacing w:val="-2"/>
          <w:sz w:val="28"/>
          <w:szCs w:val="28"/>
          <w:u w:val="single"/>
        </w:rPr>
        <w:tab/>
      </w:r>
      <w:r w:rsidR="005E03AB">
        <w:rPr>
          <w:b/>
          <w:bCs/>
          <w:spacing w:val="-2"/>
          <w:sz w:val="28"/>
          <w:szCs w:val="28"/>
          <w:u w:val="single"/>
        </w:rPr>
        <w:tab/>
      </w:r>
      <w:r w:rsidRPr="005E03AB">
        <w:rPr>
          <w:b/>
          <w:bCs/>
          <w:sz w:val="28"/>
          <w:szCs w:val="28"/>
          <w:u w:val="single"/>
        </w:rPr>
        <w:t xml:space="preserve">6 </w:t>
      </w:r>
    </w:p>
    <w:p w:rsidR="00B240AF" w:rsidRPr="005E03AB" w:rsidRDefault="00B240AF" w:rsidP="005677BB">
      <w:pPr>
        <w:tabs>
          <w:tab w:val="left" w:pos="2098"/>
          <w:tab w:val="left" w:pos="2160"/>
          <w:tab w:val="left" w:pos="7920"/>
          <w:tab w:val="right" w:pos="9250"/>
        </w:tabs>
        <w:spacing w:before="396" w:line="208" w:lineRule="auto"/>
        <w:ind w:left="72"/>
        <w:rPr>
          <w:b/>
          <w:bCs/>
          <w:sz w:val="28"/>
          <w:szCs w:val="28"/>
          <w:u w:val="single"/>
        </w:rPr>
      </w:pPr>
      <w:r w:rsidRPr="005E03AB">
        <w:rPr>
          <w:b/>
          <w:bCs/>
          <w:sz w:val="28"/>
          <w:szCs w:val="28"/>
          <w:u w:val="single"/>
        </w:rPr>
        <w:t>VII</w:t>
      </w:r>
      <w:r w:rsidRPr="005E03AB">
        <w:rPr>
          <w:b/>
          <w:bCs/>
          <w:sz w:val="28"/>
          <w:szCs w:val="28"/>
          <w:u w:val="single"/>
        </w:rPr>
        <w:tab/>
      </w:r>
      <w:r w:rsidRPr="005E03AB">
        <w:rPr>
          <w:b/>
          <w:bCs/>
          <w:spacing w:val="-2"/>
          <w:sz w:val="28"/>
          <w:szCs w:val="28"/>
          <w:u w:val="single"/>
        </w:rPr>
        <w:t>ORGANIZATION</w:t>
      </w:r>
      <w:r w:rsidRPr="005E03AB">
        <w:rPr>
          <w:b/>
          <w:bCs/>
          <w:spacing w:val="-2"/>
          <w:sz w:val="28"/>
          <w:szCs w:val="28"/>
          <w:u w:val="single"/>
        </w:rPr>
        <w:tab/>
      </w:r>
      <w:r w:rsidR="005E03AB">
        <w:rPr>
          <w:b/>
          <w:bCs/>
          <w:spacing w:val="-2"/>
          <w:sz w:val="28"/>
          <w:szCs w:val="28"/>
          <w:u w:val="single"/>
        </w:rPr>
        <w:tab/>
      </w:r>
      <w:r w:rsidRPr="005E03AB">
        <w:rPr>
          <w:b/>
          <w:bCs/>
          <w:sz w:val="28"/>
          <w:szCs w:val="28"/>
          <w:u w:val="single"/>
        </w:rPr>
        <w:t xml:space="preserve">6 </w:t>
      </w:r>
    </w:p>
    <w:p w:rsidR="00B240AF" w:rsidRDefault="00B240AF" w:rsidP="005677BB">
      <w:pPr>
        <w:tabs>
          <w:tab w:val="left" w:pos="2098"/>
          <w:tab w:val="left" w:pos="2160"/>
          <w:tab w:val="left" w:pos="7920"/>
          <w:tab w:val="right" w:pos="9250"/>
        </w:tabs>
        <w:spacing w:before="360"/>
        <w:ind w:left="72"/>
        <w:rPr>
          <w:b/>
          <w:bCs/>
          <w:sz w:val="28"/>
          <w:szCs w:val="28"/>
          <w:u w:val="single"/>
        </w:rPr>
      </w:pPr>
      <w:r w:rsidRPr="005E03AB">
        <w:rPr>
          <w:b/>
          <w:bCs/>
          <w:spacing w:val="-22"/>
          <w:sz w:val="28"/>
          <w:szCs w:val="28"/>
          <w:u w:val="single"/>
        </w:rPr>
        <w:t>VIII</w:t>
      </w:r>
      <w:r w:rsidRPr="005E03AB">
        <w:rPr>
          <w:b/>
          <w:bCs/>
          <w:spacing w:val="-22"/>
          <w:sz w:val="28"/>
          <w:szCs w:val="28"/>
          <w:u w:val="single"/>
        </w:rPr>
        <w:tab/>
      </w:r>
      <w:r w:rsidRPr="005E03AB">
        <w:rPr>
          <w:b/>
          <w:bCs/>
          <w:spacing w:val="-10"/>
          <w:sz w:val="28"/>
          <w:szCs w:val="28"/>
          <w:u w:val="single"/>
        </w:rPr>
        <w:t>DISCIPLINE &amp; JURISDICTION</w:t>
      </w:r>
      <w:r w:rsidRPr="005E03AB">
        <w:rPr>
          <w:b/>
          <w:bCs/>
          <w:spacing w:val="-10"/>
          <w:sz w:val="28"/>
          <w:szCs w:val="28"/>
          <w:u w:val="single"/>
        </w:rPr>
        <w:tab/>
      </w:r>
      <w:r w:rsidR="005E03AB">
        <w:rPr>
          <w:b/>
          <w:bCs/>
          <w:spacing w:val="-10"/>
          <w:sz w:val="28"/>
          <w:szCs w:val="28"/>
          <w:u w:val="single"/>
        </w:rPr>
        <w:tab/>
      </w:r>
      <w:r w:rsidRPr="005E03AB">
        <w:rPr>
          <w:b/>
          <w:bCs/>
          <w:sz w:val="28"/>
          <w:szCs w:val="28"/>
          <w:u w:val="single"/>
        </w:rPr>
        <w:t xml:space="preserve">8 </w:t>
      </w:r>
    </w:p>
    <w:p w:rsidR="00D009B4" w:rsidRPr="005E03AB" w:rsidRDefault="00D009B4" w:rsidP="005677BB">
      <w:pPr>
        <w:tabs>
          <w:tab w:val="left" w:pos="2098"/>
          <w:tab w:val="left" w:pos="2160"/>
          <w:tab w:val="left" w:pos="7920"/>
          <w:tab w:val="right" w:pos="9250"/>
        </w:tabs>
        <w:spacing w:before="360"/>
        <w:ind w:left="72"/>
        <w:rPr>
          <w:b/>
          <w:bCs/>
          <w:sz w:val="28"/>
          <w:szCs w:val="28"/>
          <w:u w:val="single"/>
        </w:rPr>
      </w:pPr>
      <w:r>
        <w:rPr>
          <w:b/>
          <w:bCs/>
          <w:sz w:val="28"/>
          <w:szCs w:val="28"/>
          <w:u w:val="single"/>
        </w:rPr>
        <w:t>IX</w:t>
      </w:r>
      <w:r>
        <w:rPr>
          <w:b/>
          <w:bCs/>
          <w:sz w:val="28"/>
          <w:szCs w:val="28"/>
          <w:u w:val="single"/>
        </w:rPr>
        <w:tab/>
        <w:t>AMENDMENTS &amp; REVISION</w:t>
      </w:r>
      <w:r>
        <w:rPr>
          <w:b/>
          <w:bCs/>
          <w:sz w:val="28"/>
          <w:szCs w:val="28"/>
          <w:u w:val="single"/>
        </w:rPr>
        <w:tab/>
      </w:r>
      <w:r>
        <w:rPr>
          <w:b/>
          <w:bCs/>
          <w:sz w:val="28"/>
          <w:szCs w:val="28"/>
          <w:u w:val="single"/>
        </w:rPr>
        <w:tab/>
        <w:t>8</w:t>
      </w:r>
    </w:p>
    <w:p w:rsidR="005E03AB" w:rsidRPr="005E03AB" w:rsidRDefault="005E03AB" w:rsidP="005677BB">
      <w:pPr>
        <w:tabs>
          <w:tab w:val="left" w:pos="2098"/>
          <w:tab w:val="left" w:pos="2160"/>
          <w:tab w:val="left" w:pos="7920"/>
          <w:tab w:val="right" w:pos="8977"/>
        </w:tabs>
        <w:spacing w:before="324"/>
        <w:ind w:left="72"/>
        <w:rPr>
          <w:b/>
          <w:bCs/>
          <w:sz w:val="28"/>
          <w:szCs w:val="28"/>
        </w:rPr>
      </w:pPr>
      <w:r>
        <w:rPr>
          <w:b/>
          <w:bCs/>
          <w:sz w:val="28"/>
          <w:szCs w:val="28"/>
        </w:rPr>
        <w:br w:type="page"/>
      </w:r>
    </w:p>
    <w:p w:rsidR="00B240AF" w:rsidRDefault="005E03AB">
      <w:pPr>
        <w:spacing w:before="396" w:after="432" w:line="199" w:lineRule="auto"/>
        <w:jc w:val="center"/>
        <w:rPr>
          <w:b/>
          <w:bCs/>
          <w:w w:val="95"/>
          <w:sz w:val="45"/>
          <w:szCs w:val="45"/>
          <w:u w:val="single"/>
        </w:rPr>
      </w:pPr>
      <w:r>
        <w:rPr>
          <w:b/>
          <w:bCs/>
          <w:w w:val="95"/>
          <w:sz w:val="45"/>
          <w:szCs w:val="45"/>
          <w:u w:val="single"/>
        </w:rPr>
        <w:lastRenderedPageBreak/>
        <w:br/>
        <w:t>B</w:t>
      </w:r>
      <w:r w:rsidR="00B240AF">
        <w:rPr>
          <w:b/>
          <w:bCs/>
          <w:w w:val="95"/>
          <w:sz w:val="45"/>
          <w:szCs w:val="45"/>
          <w:u w:val="single"/>
        </w:rPr>
        <w:t xml:space="preserve">Y-LAWS </w:t>
      </w:r>
    </w:p>
    <w:p w:rsidR="00B240AF" w:rsidRDefault="00B240AF">
      <w:pPr>
        <w:spacing w:line="199" w:lineRule="auto"/>
        <w:jc w:val="center"/>
        <w:rPr>
          <w:b/>
          <w:bCs/>
          <w:sz w:val="37"/>
          <w:szCs w:val="37"/>
          <w:u w:val="single"/>
        </w:rPr>
      </w:pPr>
      <w:r>
        <w:rPr>
          <w:b/>
          <w:bCs/>
          <w:sz w:val="37"/>
          <w:szCs w:val="37"/>
          <w:u w:val="single"/>
        </w:rPr>
        <w:t xml:space="preserve">SECTION I </w:t>
      </w:r>
    </w:p>
    <w:p w:rsidR="00B240AF" w:rsidRDefault="00B240AF">
      <w:pPr>
        <w:spacing w:before="252"/>
        <w:jc w:val="center"/>
        <w:rPr>
          <w:b/>
          <w:bCs/>
          <w:sz w:val="28"/>
          <w:szCs w:val="28"/>
          <w:u w:val="single"/>
        </w:rPr>
      </w:pPr>
      <w:r>
        <w:rPr>
          <w:b/>
          <w:bCs/>
          <w:sz w:val="28"/>
          <w:szCs w:val="28"/>
          <w:u w:val="single"/>
        </w:rPr>
        <w:t>Parliamentary Authority</w:t>
      </w:r>
    </w:p>
    <w:p w:rsidR="00B240AF" w:rsidRDefault="00B240AF">
      <w:pPr>
        <w:numPr>
          <w:ilvl w:val="0"/>
          <w:numId w:val="2"/>
        </w:numPr>
        <w:tabs>
          <w:tab w:val="clear" w:pos="288"/>
          <w:tab w:val="num" w:pos="360"/>
        </w:tabs>
        <w:spacing w:before="288"/>
        <w:rPr>
          <w:spacing w:val="4"/>
        </w:rPr>
      </w:pPr>
      <w:r>
        <w:rPr>
          <w:spacing w:val="4"/>
        </w:rPr>
        <w:t>Roberts Rules of Order shall be the Parliamentary Authority.</w:t>
      </w:r>
    </w:p>
    <w:p w:rsidR="00B240AF" w:rsidRDefault="00B240AF">
      <w:pPr>
        <w:numPr>
          <w:ilvl w:val="0"/>
          <w:numId w:val="2"/>
        </w:numPr>
        <w:tabs>
          <w:tab w:val="clear" w:pos="288"/>
          <w:tab w:val="num" w:pos="360"/>
        </w:tabs>
        <w:spacing w:before="288"/>
        <w:rPr>
          <w:spacing w:val="4"/>
        </w:rPr>
      </w:pPr>
      <w:r>
        <w:rPr>
          <w:spacing w:val="4"/>
        </w:rPr>
        <w:t>The President's Call to Convention shall designate the revision to be used.</w:t>
      </w:r>
    </w:p>
    <w:p w:rsidR="00B240AF" w:rsidRDefault="00B240AF">
      <w:pPr>
        <w:numPr>
          <w:ilvl w:val="0"/>
          <w:numId w:val="2"/>
        </w:numPr>
        <w:tabs>
          <w:tab w:val="clear" w:pos="288"/>
          <w:tab w:val="num" w:pos="360"/>
        </w:tabs>
        <w:spacing w:before="252"/>
        <w:rPr>
          <w:spacing w:val="6"/>
        </w:rPr>
      </w:pPr>
      <w:r>
        <w:rPr>
          <w:spacing w:val="6"/>
        </w:rPr>
        <w:t>The President shall appoint a Parliamentarian.</w:t>
      </w:r>
    </w:p>
    <w:p w:rsidR="00B240AF" w:rsidRDefault="00B240AF">
      <w:pPr>
        <w:spacing w:before="540" w:line="201" w:lineRule="auto"/>
        <w:jc w:val="center"/>
        <w:rPr>
          <w:b/>
          <w:bCs/>
          <w:sz w:val="37"/>
          <w:szCs w:val="37"/>
          <w:u w:val="single"/>
        </w:rPr>
      </w:pPr>
      <w:r>
        <w:rPr>
          <w:b/>
          <w:bCs/>
          <w:sz w:val="37"/>
          <w:szCs w:val="37"/>
          <w:u w:val="single"/>
        </w:rPr>
        <w:t>SECTION II</w:t>
      </w:r>
    </w:p>
    <w:p w:rsidR="00B240AF" w:rsidRDefault="00B240AF">
      <w:pPr>
        <w:spacing w:before="288"/>
        <w:jc w:val="center"/>
        <w:rPr>
          <w:b/>
          <w:bCs/>
          <w:sz w:val="28"/>
          <w:szCs w:val="28"/>
          <w:u w:val="single"/>
        </w:rPr>
      </w:pPr>
      <w:r>
        <w:rPr>
          <w:b/>
          <w:bCs/>
          <w:sz w:val="28"/>
          <w:szCs w:val="28"/>
          <w:u w:val="single"/>
        </w:rPr>
        <w:t>Governing Body</w:t>
      </w:r>
    </w:p>
    <w:p w:rsidR="00B240AF" w:rsidRDefault="00B240AF">
      <w:pPr>
        <w:spacing w:before="216"/>
        <w:jc w:val="both"/>
      </w:pPr>
      <w:r>
        <w:rPr>
          <w:spacing w:val="1"/>
        </w:rPr>
        <w:t xml:space="preserve">1. The </w:t>
      </w:r>
      <w:r w:rsidR="00A200D8">
        <w:rPr>
          <w:spacing w:val="1"/>
        </w:rPr>
        <w:t xml:space="preserve">Organization shall have a Governing Body called the </w:t>
      </w:r>
      <w:r>
        <w:rPr>
          <w:spacing w:val="1"/>
        </w:rPr>
        <w:t>National Board of Directors</w:t>
      </w:r>
      <w:r w:rsidR="00A200D8">
        <w:rPr>
          <w:spacing w:val="1"/>
        </w:rPr>
        <w:t>, consisting of the National Officers and three Regional Advisors.</w:t>
      </w:r>
      <w:r w:rsidR="00A200D8">
        <w:rPr>
          <w:rStyle w:val="FootnoteReference"/>
          <w:spacing w:val="1"/>
        </w:rPr>
        <w:footnoteReference w:id="1"/>
      </w:r>
    </w:p>
    <w:p w:rsidR="00B240AF" w:rsidRDefault="00B240AF">
      <w:pPr>
        <w:spacing w:before="612" w:line="206" w:lineRule="auto"/>
        <w:jc w:val="center"/>
        <w:rPr>
          <w:b/>
          <w:bCs/>
          <w:sz w:val="37"/>
          <w:szCs w:val="37"/>
          <w:u w:val="single"/>
        </w:rPr>
      </w:pPr>
      <w:r>
        <w:rPr>
          <w:b/>
          <w:bCs/>
          <w:sz w:val="37"/>
          <w:szCs w:val="37"/>
          <w:u w:val="single"/>
        </w:rPr>
        <w:t xml:space="preserve">SECTION III </w:t>
      </w:r>
    </w:p>
    <w:p w:rsidR="00B240AF" w:rsidRDefault="00B240AF">
      <w:pPr>
        <w:spacing w:before="360" w:line="204" w:lineRule="auto"/>
        <w:jc w:val="center"/>
        <w:rPr>
          <w:b/>
          <w:bCs/>
          <w:spacing w:val="-2"/>
          <w:sz w:val="28"/>
          <w:szCs w:val="28"/>
          <w:u w:val="single"/>
        </w:rPr>
      </w:pPr>
      <w:r>
        <w:rPr>
          <w:b/>
          <w:bCs/>
          <w:spacing w:val="-2"/>
          <w:sz w:val="28"/>
          <w:szCs w:val="28"/>
          <w:u w:val="single"/>
        </w:rPr>
        <w:t xml:space="preserve">National Officers </w:t>
      </w:r>
    </w:p>
    <w:p w:rsidR="00B240AF" w:rsidRDefault="00B240AF">
      <w:pPr>
        <w:spacing w:before="324"/>
        <w:jc w:val="center"/>
      </w:pPr>
      <w:r>
        <w:t>1. The National Officers shall consist of the President, Vice President, Secretary, and Treasurer.</w:t>
      </w:r>
    </w:p>
    <w:p w:rsidR="00B240AF" w:rsidRDefault="00B240AF">
      <w:pPr>
        <w:spacing w:before="576" w:line="201" w:lineRule="auto"/>
        <w:jc w:val="center"/>
        <w:rPr>
          <w:b/>
          <w:bCs/>
          <w:sz w:val="37"/>
          <w:szCs w:val="37"/>
          <w:u w:val="single"/>
        </w:rPr>
      </w:pPr>
      <w:r>
        <w:rPr>
          <w:b/>
          <w:bCs/>
          <w:sz w:val="37"/>
          <w:szCs w:val="37"/>
          <w:u w:val="single"/>
        </w:rPr>
        <w:t>SECTION IV</w:t>
      </w:r>
    </w:p>
    <w:p w:rsidR="00B240AF" w:rsidRDefault="00B240AF">
      <w:pPr>
        <w:spacing w:before="468" w:line="204" w:lineRule="auto"/>
        <w:jc w:val="center"/>
        <w:rPr>
          <w:b/>
          <w:bCs/>
          <w:sz w:val="28"/>
          <w:szCs w:val="28"/>
          <w:u w:val="single"/>
        </w:rPr>
      </w:pPr>
      <w:r>
        <w:rPr>
          <w:b/>
          <w:bCs/>
          <w:sz w:val="28"/>
          <w:szCs w:val="28"/>
          <w:u w:val="single"/>
        </w:rPr>
        <w:t>Elections</w:t>
      </w:r>
    </w:p>
    <w:p w:rsidR="00B240AF" w:rsidRPr="00D009B4" w:rsidRDefault="00B240AF" w:rsidP="00D009B4">
      <w:pPr>
        <w:pStyle w:val="ListParagraph"/>
        <w:numPr>
          <w:ilvl w:val="0"/>
          <w:numId w:val="8"/>
        </w:numPr>
        <w:spacing w:before="360" w:line="204" w:lineRule="auto"/>
        <w:rPr>
          <w:spacing w:val="1"/>
        </w:rPr>
      </w:pPr>
      <w:r w:rsidRPr="00D009B4">
        <w:rPr>
          <w:spacing w:val="1"/>
        </w:rPr>
        <w:t>The Association shall hold elections.</w:t>
      </w:r>
      <w:r w:rsidR="00D009B4">
        <w:rPr>
          <w:spacing w:val="1"/>
        </w:rPr>
        <w:br/>
      </w:r>
    </w:p>
    <w:p w:rsidR="00D009B4" w:rsidRDefault="00D009B4" w:rsidP="00D009B4">
      <w:pPr>
        <w:pStyle w:val="ListParagraph"/>
        <w:numPr>
          <w:ilvl w:val="0"/>
          <w:numId w:val="8"/>
        </w:numPr>
        <w:spacing w:before="360" w:line="204" w:lineRule="auto"/>
        <w:rPr>
          <w:spacing w:val="1"/>
        </w:rPr>
      </w:pPr>
      <w:r>
        <w:rPr>
          <w:spacing w:val="1"/>
        </w:rPr>
        <w:t xml:space="preserve">A member of the Association </w:t>
      </w:r>
      <w:r w:rsidR="004C75D6">
        <w:rPr>
          <w:spacing w:val="1"/>
        </w:rPr>
        <w:t>may only compete for one National officer or Regional Advisor position during any given National CPOA Election.</w:t>
      </w:r>
      <w:r w:rsidR="004C75D6">
        <w:rPr>
          <w:rStyle w:val="FootnoteReference"/>
          <w:spacing w:val="1"/>
        </w:rPr>
        <w:footnoteReference w:id="2"/>
      </w:r>
      <w:r w:rsidR="004C75D6">
        <w:rPr>
          <w:spacing w:val="1"/>
        </w:rPr>
        <w:br/>
      </w:r>
    </w:p>
    <w:p w:rsidR="004C75D6" w:rsidRPr="00D009B4" w:rsidRDefault="004C75D6" w:rsidP="00D009B4">
      <w:pPr>
        <w:pStyle w:val="ListParagraph"/>
        <w:numPr>
          <w:ilvl w:val="0"/>
          <w:numId w:val="8"/>
        </w:numPr>
        <w:spacing w:before="360" w:line="204" w:lineRule="auto"/>
        <w:rPr>
          <w:spacing w:val="1"/>
        </w:rPr>
      </w:pPr>
      <w:r>
        <w:rPr>
          <w:spacing w:val="1"/>
        </w:rPr>
        <w:t>A member of the Association who has served in the position of National President for two terms, either consecutively or non-consecutively, will not be eligible to serve as National President again.</w:t>
      </w:r>
      <w:r w:rsidR="00F5696B">
        <w:rPr>
          <w:rStyle w:val="FootnoteReference"/>
          <w:spacing w:val="1"/>
        </w:rPr>
        <w:footnoteReference w:id="3"/>
      </w:r>
    </w:p>
    <w:p w:rsidR="00A200D8" w:rsidRDefault="00A200D8">
      <w:pPr>
        <w:spacing w:before="360" w:line="206" w:lineRule="auto"/>
        <w:jc w:val="center"/>
        <w:rPr>
          <w:b/>
          <w:bCs/>
          <w:sz w:val="37"/>
          <w:szCs w:val="37"/>
          <w:u w:val="single"/>
        </w:rPr>
      </w:pPr>
    </w:p>
    <w:p w:rsidR="00B240AF" w:rsidRDefault="00B240AF">
      <w:pPr>
        <w:spacing w:before="360" w:line="206" w:lineRule="auto"/>
        <w:jc w:val="center"/>
        <w:rPr>
          <w:b/>
          <w:bCs/>
          <w:sz w:val="37"/>
          <w:szCs w:val="37"/>
          <w:u w:val="single"/>
        </w:rPr>
      </w:pPr>
      <w:r>
        <w:rPr>
          <w:b/>
          <w:bCs/>
          <w:sz w:val="37"/>
          <w:szCs w:val="37"/>
          <w:u w:val="single"/>
        </w:rPr>
        <w:t xml:space="preserve">SECTION V </w:t>
      </w:r>
    </w:p>
    <w:p w:rsidR="00B240AF" w:rsidRDefault="00B240AF">
      <w:pPr>
        <w:spacing w:before="252"/>
        <w:jc w:val="center"/>
        <w:rPr>
          <w:b/>
          <w:bCs/>
          <w:sz w:val="28"/>
          <w:szCs w:val="28"/>
          <w:u w:val="single"/>
        </w:rPr>
      </w:pPr>
      <w:r>
        <w:rPr>
          <w:b/>
          <w:bCs/>
          <w:sz w:val="28"/>
          <w:szCs w:val="28"/>
          <w:u w:val="single"/>
        </w:rPr>
        <w:t xml:space="preserve">Meetings </w:t>
      </w:r>
    </w:p>
    <w:p w:rsidR="00B240AF" w:rsidRDefault="00B240AF">
      <w:pPr>
        <w:spacing w:before="252"/>
      </w:pPr>
      <w:r>
        <w:t>1. The Association shall hold an Annual Meeting or Convention each year.</w:t>
      </w:r>
    </w:p>
    <w:p w:rsidR="00B240AF" w:rsidRDefault="00B240AF">
      <w:pPr>
        <w:widowControl/>
        <w:kinsoku/>
        <w:autoSpaceDE w:val="0"/>
        <w:autoSpaceDN w:val="0"/>
        <w:adjustRightInd w:val="0"/>
      </w:pPr>
    </w:p>
    <w:p w:rsidR="00B240AF" w:rsidRDefault="00B240AF">
      <w:pPr>
        <w:spacing w:before="396" w:line="201" w:lineRule="auto"/>
        <w:jc w:val="center"/>
        <w:rPr>
          <w:b/>
          <w:bCs/>
          <w:sz w:val="37"/>
          <w:szCs w:val="37"/>
          <w:u w:val="single"/>
        </w:rPr>
      </w:pPr>
      <w:r>
        <w:rPr>
          <w:b/>
          <w:bCs/>
          <w:sz w:val="37"/>
          <w:szCs w:val="37"/>
          <w:u w:val="single"/>
        </w:rPr>
        <w:t xml:space="preserve">SECTION VI </w:t>
      </w:r>
    </w:p>
    <w:p w:rsidR="00B240AF" w:rsidRDefault="00B240AF">
      <w:pPr>
        <w:spacing w:before="252"/>
        <w:jc w:val="center"/>
        <w:rPr>
          <w:b/>
          <w:bCs/>
          <w:spacing w:val="-12"/>
          <w:w w:val="105"/>
          <w:sz w:val="29"/>
          <w:szCs w:val="29"/>
          <w:u w:val="single"/>
        </w:rPr>
      </w:pPr>
      <w:r>
        <w:rPr>
          <w:b/>
          <w:bCs/>
          <w:spacing w:val="-12"/>
          <w:w w:val="105"/>
          <w:sz w:val="29"/>
          <w:szCs w:val="29"/>
          <w:u w:val="single"/>
        </w:rPr>
        <w:t xml:space="preserve">Executive Director (ED) </w:t>
      </w:r>
    </w:p>
    <w:p w:rsidR="00B240AF" w:rsidRPr="009635DB" w:rsidRDefault="00B240AF">
      <w:pPr>
        <w:spacing w:before="324" w:line="182" w:lineRule="auto"/>
      </w:pPr>
      <w:r w:rsidRPr="009635DB">
        <w:t>1. The Association shall have a salaried Executive Director.</w:t>
      </w:r>
    </w:p>
    <w:p w:rsidR="00B240AF" w:rsidRDefault="00B240AF">
      <w:pPr>
        <w:spacing w:before="504" w:line="199" w:lineRule="auto"/>
        <w:jc w:val="center"/>
        <w:rPr>
          <w:b/>
          <w:bCs/>
          <w:sz w:val="37"/>
          <w:szCs w:val="37"/>
          <w:u w:val="single"/>
        </w:rPr>
      </w:pPr>
      <w:r>
        <w:rPr>
          <w:b/>
          <w:bCs/>
          <w:sz w:val="37"/>
          <w:szCs w:val="37"/>
          <w:u w:val="single"/>
        </w:rPr>
        <w:t>SECTION VII</w:t>
      </w:r>
    </w:p>
    <w:p w:rsidR="00B240AF" w:rsidRDefault="00B240AF">
      <w:pPr>
        <w:spacing w:before="252"/>
        <w:jc w:val="center"/>
        <w:rPr>
          <w:b/>
          <w:bCs/>
          <w:spacing w:val="-10"/>
          <w:w w:val="105"/>
          <w:sz w:val="29"/>
          <w:szCs w:val="29"/>
          <w:u w:val="single"/>
        </w:rPr>
      </w:pPr>
      <w:r>
        <w:rPr>
          <w:b/>
          <w:bCs/>
          <w:spacing w:val="-10"/>
          <w:w w:val="105"/>
          <w:sz w:val="29"/>
          <w:szCs w:val="29"/>
          <w:u w:val="single"/>
        </w:rPr>
        <w:t>Organization</w:t>
      </w:r>
    </w:p>
    <w:p w:rsidR="00B240AF" w:rsidRPr="00F5696B" w:rsidRDefault="00B240AF">
      <w:pPr>
        <w:spacing w:before="252"/>
        <w:rPr>
          <w:b/>
        </w:rPr>
      </w:pPr>
      <w:r w:rsidRPr="00F5696B">
        <w:t>1</w:t>
      </w:r>
      <w:r w:rsidR="002323D4" w:rsidRPr="00F5696B">
        <w:t>.</w:t>
      </w:r>
      <w:r w:rsidRPr="00F5696B">
        <w:rPr>
          <w:b/>
        </w:rPr>
        <w:t xml:space="preserve"> </w:t>
      </w:r>
      <w:r w:rsidRPr="00F5696B">
        <w:rPr>
          <w:rFonts w:ascii="Garamond" w:hAnsi="Garamond" w:cs="Garamond"/>
          <w:b/>
          <w:bCs/>
          <w:sz w:val="27"/>
          <w:szCs w:val="27"/>
          <w:u w:val="single"/>
        </w:rPr>
        <w:t>Membership</w:t>
      </w:r>
    </w:p>
    <w:p w:rsidR="002323D4" w:rsidRPr="002323D4" w:rsidRDefault="002323D4">
      <w:pPr>
        <w:spacing w:before="252"/>
        <w:rPr>
          <w:b/>
          <w:bCs/>
          <w:w w:val="95"/>
          <w:u w:val="single"/>
        </w:rPr>
      </w:pPr>
    </w:p>
    <w:p w:rsidR="00B240AF" w:rsidRDefault="002323D4" w:rsidP="002323D4">
      <w:pPr>
        <w:tabs>
          <w:tab w:val="left" w:pos="360"/>
          <w:tab w:val="left" w:pos="720"/>
          <w:tab w:val="left" w:pos="1080"/>
        </w:tabs>
      </w:pPr>
      <w:r>
        <w:tab/>
      </w:r>
      <w:r w:rsidR="00B240AF" w:rsidRPr="002323D4">
        <w:t>a. Regular membership —All persons who have successfully held the rank of Chief Petty Officer in the United States Coast Guard. (Eligibility is effective the date of advancement or frocking). A member in Good Standing is a Gold or Silver Lifetime Member, or is a Regular member who is paying the current dues established by the BOD.</w:t>
      </w:r>
    </w:p>
    <w:p w:rsidR="002323D4" w:rsidRPr="002323D4" w:rsidRDefault="002323D4" w:rsidP="002323D4">
      <w:pPr>
        <w:tabs>
          <w:tab w:val="left" w:pos="360"/>
          <w:tab w:val="left" w:pos="720"/>
          <w:tab w:val="left" w:pos="1080"/>
        </w:tabs>
      </w:pPr>
    </w:p>
    <w:p w:rsidR="00B240AF" w:rsidRDefault="002323D4" w:rsidP="002323D4">
      <w:pPr>
        <w:tabs>
          <w:tab w:val="left" w:pos="360"/>
          <w:tab w:val="left" w:pos="720"/>
          <w:tab w:val="left" w:pos="1080"/>
        </w:tabs>
      </w:pPr>
      <w:r>
        <w:tab/>
      </w:r>
      <w:r w:rsidR="00B240AF" w:rsidRPr="002323D4">
        <w:t>b. Associate Membership — All persons who have successfully held the rank of E-7 in any of the other United States Armed Forces. Associate members shall not hold any elective office.</w:t>
      </w:r>
    </w:p>
    <w:p w:rsidR="002323D4" w:rsidRPr="002323D4" w:rsidRDefault="002323D4" w:rsidP="002323D4">
      <w:pPr>
        <w:tabs>
          <w:tab w:val="left" w:pos="360"/>
          <w:tab w:val="left" w:pos="720"/>
          <w:tab w:val="left" w:pos="1080"/>
        </w:tabs>
      </w:pPr>
    </w:p>
    <w:p w:rsidR="00B240AF" w:rsidRPr="002323D4" w:rsidRDefault="002323D4" w:rsidP="002323D4">
      <w:pPr>
        <w:tabs>
          <w:tab w:val="left" w:pos="360"/>
          <w:tab w:val="left" w:pos="720"/>
          <w:tab w:val="left" w:pos="1080"/>
        </w:tabs>
      </w:pPr>
      <w:r>
        <w:tab/>
      </w:r>
      <w:r w:rsidR="00B240AF" w:rsidRPr="002323D4">
        <w:t>c. Honorary Membership — Persons not eligible for membership, who have rendered distinguished service to the Association may be awarded an honorary membership. Honorary members shall not be eligible to hold office, vote, or pay membership dues.</w:t>
      </w:r>
    </w:p>
    <w:p w:rsidR="00B240AF" w:rsidRPr="002323D4" w:rsidRDefault="00B240AF" w:rsidP="002323D4">
      <w:pPr>
        <w:tabs>
          <w:tab w:val="left" w:pos="360"/>
          <w:tab w:val="left" w:pos="720"/>
          <w:tab w:val="left" w:pos="1080"/>
        </w:tabs>
      </w:pPr>
      <w:r w:rsidRPr="002323D4">
        <w:t>National honorary membership nominations may be submitted to the BOD.</w:t>
      </w:r>
    </w:p>
    <w:p w:rsidR="002323D4" w:rsidRDefault="002323D4" w:rsidP="002323D4">
      <w:pPr>
        <w:tabs>
          <w:tab w:val="left" w:pos="360"/>
          <w:tab w:val="left" w:pos="720"/>
          <w:tab w:val="left" w:pos="1080"/>
        </w:tabs>
      </w:pPr>
      <w:r w:rsidRPr="002323D4">
        <w:t>Chapters may award honorary memberships.</w:t>
      </w:r>
    </w:p>
    <w:p w:rsidR="002323D4" w:rsidRPr="002323D4" w:rsidRDefault="002323D4" w:rsidP="002323D4">
      <w:pPr>
        <w:tabs>
          <w:tab w:val="left" w:pos="360"/>
          <w:tab w:val="left" w:pos="720"/>
          <w:tab w:val="left" w:pos="1080"/>
        </w:tabs>
      </w:pPr>
    </w:p>
    <w:p w:rsidR="00B240AF" w:rsidRDefault="002323D4" w:rsidP="002323D4">
      <w:pPr>
        <w:tabs>
          <w:tab w:val="left" w:pos="360"/>
          <w:tab w:val="left" w:pos="720"/>
          <w:tab w:val="left" w:pos="1080"/>
        </w:tabs>
      </w:pPr>
      <w:r>
        <w:tab/>
      </w:r>
      <w:r w:rsidR="00B240AF" w:rsidRPr="002323D4">
        <w:t>d. Silver Lifetime Membership — Any Regular or Associate Member may purchase a Silver Lifetime membership. A Silver Lifetime Fund is established to provide a financial account where interest generated would provide the dues for members who purchased this membership. The interest only from this fund will be transferred, as accrued, to the general organization funds. The interest amount will be used to offset the annual budget. Members who purchase Silver Lifetime Membership will not be authorized a return of their funds for any reason.</w:t>
      </w:r>
    </w:p>
    <w:p w:rsidR="00CE2558" w:rsidRPr="002323D4" w:rsidRDefault="00CE2558" w:rsidP="002323D4">
      <w:pPr>
        <w:tabs>
          <w:tab w:val="left" w:pos="360"/>
          <w:tab w:val="left" w:pos="720"/>
          <w:tab w:val="left" w:pos="1080"/>
        </w:tabs>
      </w:pPr>
    </w:p>
    <w:p w:rsidR="00B240AF" w:rsidRDefault="002323D4" w:rsidP="002323D4">
      <w:pPr>
        <w:tabs>
          <w:tab w:val="left" w:pos="360"/>
          <w:tab w:val="left" w:pos="720"/>
          <w:tab w:val="left" w:pos="1080"/>
        </w:tabs>
      </w:pPr>
      <w:r>
        <w:tab/>
      </w:r>
      <w:r w:rsidR="00CE2558">
        <w:t>e.</w:t>
      </w:r>
      <w:r w:rsidR="00B240AF" w:rsidRPr="002323D4">
        <w:t xml:space="preserve"> Gold Lifetime Membership — Any E-7, E-8 or E-9 (Regular Member) who has rendered distinguished and tangible service in </w:t>
      </w:r>
      <w:proofErr w:type="spellStart"/>
      <w:r w:rsidR="00B240AF" w:rsidRPr="002323D4">
        <w:t>a</w:t>
      </w:r>
      <w:proofErr w:type="spellEnd"/>
      <w:r w:rsidR="00B240AF" w:rsidRPr="002323D4">
        <w:t xml:space="preserve"> exemplary and outstanding manner as to promote and advance the welfare of fellow members, their dependents or their Community/Country may be </w:t>
      </w:r>
      <w:r w:rsidR="00B240AF" w:rsidRPr="002323D4">
        <w:lastRenderedPageBreak/>
        <w:t>awarded a Gold Lifetime Membership. Gold Lifetime Members shall not be assessed dues.</w:t>
      </w:r>
    </w:p>
    <w:p w:rsidR="002323D4" w:rsidRPr="002323D4" w:rsidRDefault="002323D4" w:rsidP="002323D4">
      <w:pPr>
        <w:tabs>
          <w:tab w:val="left" w:pos="360"/>
          <w:tab w:val="left" w:pos="720"/>
          <w:tab w:val="left" w:pos="1080"/>
        </w:tabs>
      </w:pPr>
    </w:p>
    <w:p w:rsidR="00B240AF" w:rsidRPr="002323D4" w:rsidRDefault="002323D4" w:rsidP="002323D4">
      <w:pPr>
        <w:tabs>
          <w:tab w:val="left" w:pos="360"/>
          <w:tab w:val="left" w:pos="720"/>
          <w:tab w:val="left" w:pos="1080"/>
        </w:tabs>
      </w:pPr>
      <w:r>
        <w:tab/>
      </w:r>
      <w:r>
        <w:tab/>
      </w:r>
      <w:r w:rsidR="00B240AF" w:rsidRPr="002323D4">
        <w:t>(1) Nominations shall be submitted in resolution format to the Gold Lifetime Membership Selection Committee via the National Office 120 days prior to a National Convention.</w:t>
      </w:r>
    </w:p>
    <w:p w:rsidR="00B240AF" w:rsidRPr="002323D4" w:rsidRDefault="00B240AF" w:rsidP="002323D4">
      <w:pPr>
        <w:tabs>
          <w:tab w:val="left" w:pos="360"/>
          <w:tab w:val="left" w:pos="720"/>
          <w:tab w:val="left" w:pos="1080"/>
        </w:tabs>
      </w:pPr>
    </w:p>
    <w:p w:rsidR="002323D4" w:rsidRDefault="004F4943" w:rsidP="002323D4">
      <w:pPr>
        <w:widowControl/>
        <w:tabs>
          <w:tab w:val="left" w:pos="360"/>
          <w:tab w:val="left" w:pos="720"/>
          <w:tab w:val="left" w:pos="1080"/>
        </w:tabs>
        <w:kinsoku/>
        <w:autoSpaceDE w:val="0"/>
        <w:autoSpaceDN w:val="0"/>
        <w:adjustRightInd w:val="0"/>
      </w:pPr>
      <w:r>
        <w:t xml:space="preserve">   </w:t>
      </w:r>
      <w:r w:rsidR="002323D4">
        <w:tab/>
      </w:r>
      <w:r w:rsidR="002323D4">
        <w:tab/>
      </w:r>
      <w:r>
        <w:t xml:space="preserve"> (2) The Gold Lifetime Membership Selection Committee shall be a committee of the Whole which may select a maximum of two Gold Lifetime memberships during an Association year.</w:t>
      </w:r>
    </w:p>
    <w:p w:rsidR="00B240AF" w:rsidRPr="009635DB" w:rsidRDefault="00B240AF" w:rsidP="009635DB">
      <w:pPr>
        <w:tabs>
          <w:tab w:val="left" w:pos="360"/>
          <w:tab w:val="left" w:pos="720"/>
          <w:tab w:val="left" w:pos="1080"/>
        </w:tabs>
        <w:spacing w:before="756" w:line="208" w:lineRule="auto"/>
        <w:rPr>
          <w:rFonts w:ascii="Garamond" w:hAnsi="Garamond" w:cs="Garamond"/>
          <w:b/>
          <w:bCs/>
          <w:sz w:val="27"/>
          <w:szCs w:val="27"/>
          <w:u w:val="single"/>
        </w:rPr>
      </w:pPr>
      <w:r w:rsidRPr="00F5696B">
        <w:rPr>
          <w:bCs/>
          <w:w w:val="105"/>
        </w:rPr>
        <w:t>2.</w:t>
      </w:r>
      <w:r>
        <w:rPr>
          <w:b/>
          <w:bCs/>
          <w:w w:val="105"/>
        </w:rPr>
        <w:t xml:space="preserve"> </w:t>
      </w:r>
      <w:r w:rsidRPr="00F5696B">
        <w:rPr>
          <w:rFonts w:ascii="Garamond" w:hAnsi="Garamond" w:cs="Garamond"/>
          <w:b/>
          <w:bCs/>
          <w:sz w:val="27"/>
          <w:szCs w:val="27"/>
          <w:u w:val="single"/>
        </w:rPr>
        <w:t>Dues</w:t>
      </w:r>
      <w:r w:rsidR="009635DB">
        <w:rPr>
          <w:rFonts w:ascii="Garamond" w:hAnsi="Garamond" w:cs="Garamond"/>
          <w:b/>
          <w:bCs/>
          <w:sz w:val="27"/>
          <w:szCs w:val="27"/>
          <w:u w:val="single"/>
        </w:rPr>
        <w:br/>
      </w:r>
      <w:r w:rsidR="009635DB">
        <w:rPr>
          <w:rFonts w:ascii="Garamond" w:hAnsi="Garamond" w:cs="Garamond"/>
          <w:b/>
          <w:bCs/>
          <w:sz w:val="27"/>
          <w:szCs w:val="27"/>
          <w:u w:val="single"/>
        </w:rPr>
        <w:br/>
      </w:r>
      <w:r w:rsidR="009635DB">
        <w:tab/>
        <w:t xml:space="preserve">a. </w:t>
      </w:r>
      <w:r w:rsidRPr="009635DB">
        <w:t xml:space="preserve">The </w:t>
      </w:r>
      <w:r w:rsidR="00A200D8" w:rsidRPr="009635DB">
        <w:t>Association shall have dues</w:t>
      </w:r>
      <w:r w:rsidRPr="009635DB">
        <w:t>.</w:t>
      </w:r>
      <w:r w:rsidR="009635DB">
        <w:rPr>
          <w:rStyle w:val="FootnoteReference"/>
        </w:rPr>
        <w:footnoteReference w:id="4"/>
      </w:r>
    </w:p>
    <w:p w:rsidR="00B240AF" w:rsidRPr="00EA6977" w:rsidRDefault="00B240AF" w:rsidP="00EA6977">
      <w:pPr>
        <w:spacing w:before="252"/>
        <w:rPr>
          <w:rFonts w:ascii="Garamond" w:hAnsi="Garamond" w:cs="Garamond"/>
          <w:b/>
          <w:bCs/>
          <w:sz w:val="27"/>
          <w:szCs w:val="27"/>
          <w:u w:val="single"/>
        </w:rPr>
      </w:pPr>
      <w:r w:rsidRPr="00F5696B">
        <w:rPr>
          <w:bCs/>
          <w:w w:val="105"/>
        </w:rPr>
        <w:t>3.</w:t>
      </w:r>
      <w:r>
        <w:rPr>
          <w:b/>
          <w:bCs/>
          <w:w w:val="105"/>
        </w:rPr>
        <w:t xml:space="preserve"> </w:t>
      </w:r>
      <w:r>
        <w:rPr>
          <w:rFonts w:ascii="Garamond" w:hAnsi="Garamond" w:cs="Garamond"/>
          <w:b/>
          <w:bCs/>
          <w:sz w:val="27"/>
          <w:szCs w:val="27"/>
          <w:u w:val="single"/>
        </w:rPr>
        <w:t>Chapters</w:t>
      </w:r>
      <w:r w:rsidR="009635DB">
        <w:rPr>
          <w:rFonts w:ascii="Garamond" w:hAnsi="Garamond" w:cs="Garamond"/>
          <w:b/>
          <w:bCs/>
          <w:sz w:val="27"/>
          <w:szCs w:val="27"/>
          <w:u w:val="single"/>
        </w:rPr>
        <w:br/>
      </w:r>
      <w:r w:rsidR="00EA6977">
        <w:rPr>
          <w:rFonts w:ascii="Garamond" w:hAnsi="Garamond" w:cs="Garamond"/>
          <w:b/>
          <w:bCs/>
          <w:sz w:val="27"/>
          <w:szCs w:val="27"/>
          <w:u w:val="single"/>
        </w:rPr>
        <w:br/>
      </w:r>
      <w:r w:rsidR="00EA6977">
        <w:t xml:space="preserve">      </w:t>
      </w:r>
      <w:r w:rsidRPr="009635DB">
        <w:t>a. The Association shall have Chapters.</w:t>
      </w:r>
    </w:p>
    <w:p w:rsidR="00B240AF" w:rsidRDefault="00B240AF">
      <w:pPr>
        <w:spacing w:before="288" w:line="201" w:lineRule="auto"/>
        <w:rPr>
          <w:b/>
          <w:bCs/>
          <w:spacing w:val="-4"/>
          <w:w w:val="105"/>
        </w:rPr>
      </w:pPr>
      <w:r w:rsidRPr="00F5696B">
        <w:rPr>
          <w:bCs/>
          <w:spacing w:val="-4"/>
          <w:w w:val="105"/>
        </w:rPr>
        <w:t>4.</w:t>
      </w:r>
      <w:r>
        <w:rPr>
          <w:b/>
          <w:bCs/>
          <w:spacing w:val="-4"/>
          <w:w w:val="105"/>
        </w:rPr>
        <w:t xml:space="preserve"> </w:t>
      </w:r>
      <w:r>
        <w:rPr>
          <w:rFonts w:ascii="Garamond" w:hAnsi="Garamond" w:cs="Garamond"/>
          <w:b/>
          <w:bCs/>
          <w:spacing w:val="-4"/>
          <w:sz w:val="27"/>
          <w:szCs w:val="27"/>
          <w:u w:val="single"/>
        </w:rPr>
        <w:t xml:space="preserve">Committees </w:t>
      </w:r>
    </w:p>
    <w:p w:rsidR="00B240AF" w:rsidRPr="009635DB" w:rsidRDefault="00EA6977" w:rsidP="009635DB">
      <w:pPr>
        <w:tabs>
          <w:tab w:val="num" w:pos="648"/>
        </w:tabs>
        <w:spacing w:before="324" w:line="182" w:lineRule="auto"/>
      </w:pPr>
      <w:r>
        <w:t xml:space="preserve">      </w:t>
      </w:r>
      <w:r w:rsidR="00B240AF" w:rsidRPr="009635DB">
        <w:t>a. The Association shall have National Standing Committees</w:t>
      </w:r>
      <w:r w:rsidR="00A200D8" w:rsidRPr="009635DB">
        <w:t>.</w:t>
      </w:r>
      <w:r w:rsidR="009635DB">
        <w:rPr>
          <w:rStyle w:val="FootnoteReference"/>
        </w:rPr>
        <w:footnoteReference w:id="5"/>
      </w:r>
    </w:p>
    <w:p w:rsidR="00B240AF" w:rsidRPr="00F5696B" w:rsidRDefault="00B240AF" w:rsidP="00F5696B">
      <w:pPr>
        <w:spacing w:before="288" w:line="201" w:lineRule="auto"/>
        <w:rPr>
          <w:b/>
          <w:bCs/>
          <w:spacing w:val="-10"/>
          <w:w w:val="105"/>
        </w:rPr>
      </w:pPr>
      <w:r w:rsidRPr="00F5696B">
        <w:rPr>
          <w:bCs/>
          <w:spacing w:val="-10"/>
          <w:w w:val="105"/>
        </w:rPr>
        <w:t>5.</w:t>
      </w:r>
      <w:r w:rsidRPr="00F5696B">
        <w:rPr>
          <w:b/>
          <w:bCs/>
          <w:spacing w:val="-10"/>
          <w:w w:val="105"/>
        </w:rPr>
        <w:t xml:space="preserve"> </w:t>
      </w:r>
      <w:r w:rsidRPr="00F5696B">
        <w:rPr>
          <w:rFonts w:ascii="Garamond" w:hAnsi="Garamond" w:cs="Garamond"/>
          <w:b/>
          <w:bCs/>
          <w:spacing w:val="-4"/>
          <w:sz w:val="27"/>
          <w:szCs w:val="27"/>
          <w:u w:val="single"/>
        </w:rPr>
        <w:t>Funds</w:t>
      </w:r>
    </w:p>
    <w:p w:rsidR="00B240AF" w:rsidRPr="009635DB" w:rsidRDefault="00EA6977" w:rsidP="009635DB">
      <w:pPr>
        <w:tabs>
          <w:tab w:val="num" w:pos="648"/>
        </w:tabs>
        <w:spacing w:before="324" w:line="182" w:lineRule="auto"/>
      </w:pPr>
      <w:r>
        <w:t xml:space="preserve">      </w:t>
      </w:r>
      <w:r w:rsidR="00B240AF" w:rsidRPr="009635DB">
        <w:t>a. The Association shall have funds.</w:t>
      </w:r>
    </w:p>
    <w:p w:rsidR="00B240AF" w:rsidRDefault="00B240AF">
      <w:pPr>
        <w:spacing w:before="288" w:line="201" w:lineRule="auto"/>
        <w:rPr>
          <w:rFonts w:ascii="Garamond" w:hAnsi="Garamond" w:cs="Garamond"/>
          <w:b/>
          <w:bCs/>
          <w:spacing w:val="-10"/>
          <w:sz w:val="27"/>
          <w:szCs w:val="27"/>
          <w:u w:val="single"/>
        </w:rPr>
      </w:pPr>
      <w:r w:rsidRPr="00F5696B">
        <w:rPr>
          <w:bCs/>
          <w:spacing w:val="-10"/>
          <w:w w:val="105"/>
        </w:rPr>
        <w:t>6.</w:t>
      </w:r>
      <w:r>
        <w:rPr>
          <w:b/>
          <w:bCs/>
          <w:spacing w:val="-10"/>
          <w:w w:val="105"/>
        </w:rPr>
        <w:t xml:space="preserve"> </w:t>
      </w:r>
      <w:r>
        <w:rPr>
          <w:rFonts w:ascii="Garamond" w:hAnsi="Garamond" w:cs="Garamond"/>
          <w:b/>
          <w:bCs/>
          <w:spacing w:val="-10"/>
          <w:sz w:val="27"/>
          <w:szCs w:val="27"/>
          <w:u w:val="single"/>
        </w:rPr>
        <w:t xml:space="preserve">Units and Branches </w:t>
      </w:r>
      <w:r w:rsidR="006C1BB7">
        <w:rPr>
          <w:rFonts w:ascii="Garamond" w:hAnsi="Garamond" w:cs="Garamond"/>
          <w:b/>
          <w:bCs/>
          <w:spacing w:val="-10"/>
          <w:sz w:val="27"/>
          <w:szCs w:val="27"/>
          <w:u w:val="single"/>
        </w:rPr>
        <w:br/>
      </w:r>
    </w:p>
    <w:p w:rsidR="00B240AF" w:rsidRPr="009635DB" w:rsidRDefault="006C1BB7" w:rsidP="006C1BB7">
      <w:pPr>
        <w:widowControl/>
        <w:tabs>
          <w:tab w:val="left" w:pos="360"/>
          <w:tab w:val="left" w:pos="720"/>
          <w:tab w:val="left" w:pos="1080"/>
        </w:tabs>
        <w:kinsoku/>
        <w:autoSpaceDE w:val="0"/>
        <w:autoSpaceDN w:val="0"/>
        <w:adjustRightInd w:val="0"/>
      </w:pPr>
      <w:r>
        <w:t xml:space="preserve">      </w:t>
      </w:r>
      <w:r w:rsidR="009635DB" w:rsidRPr="009635DB">
        <w:t xml:space="preserve">a. </w:t>
      </w:r>
      <w:r w:rsidR="00B240AF" w:rsidRPr="009635DB">
        <w:t>The USCG CPOA Auxiliary (CPOAA) and USCG Enlisted Association (CGEA) are constituent organizations of this Association and shall be governed by the same guidelines and restrictions.</w:t>
      </w:r>
      <w:r w:rsidR="009635DB" w:rsidRPr="006C1BB7">
        <w:rPr>
          <w:rStyle w:val="FootnoteReference"/>
        </w:rPr>
        <w:footnoteReference w:id="6"/>
      </w:r>
      <w:r w:rsidR="00B240AF" w:rsidRPr="006C1BB7">
        <w:rPr>
          <w:rStyle w:val="FootnoteReference"/>
        </w:rPr>
        <w:t xml:space="preserve"> </w:t>
      </w:r>
    </w:p>
    <w:p w:rsidR="00B240AF" w:rsidRDefault="00B240AF">
      <w:pPr>
        <w:spacing w:before="216" w:line="199" w:lineRule="auto"/>
        <w:rPr>
          <w:b/>
          <w:bCs/>
          <w:w w:val="105"/>
        </w:rPr>
      </w:pPr>
      <w:r w:rsidRPr="00F5696B">
        <w:rPr>
          <w:bCs/>
          <w:w w:val="105"/>
        </w:rPr>
        <w:t>7.</w:t>
      </w:r>
      <w:r>
        <w:rPr>
          <w:b/>
          <w:bCs/>
          <w:w w:val="105"/>
        </w:rPr>
        <w:t xml:space="preserve"> </w:t>
      </w:r>
      <w:r>
        <w:rPr>
          <w:rFonts w:ascii="Garamond" w:hAnsi="Garamond" w:cs="Garamond"/>
          <w:b/>
          <w:bCs/>
          <w:sz w:val="27"/>
          <w:szCs w:val="27"/>
          <w:u w:val="single"/>
        </w:rPr>
        <w:t>Awards</w:t>
      </w:r>
      <w:r w:rsidR="009635DB">
        <w:rPr>
          <w:rFonts w:ascii="Garamond" w:hAnsi="Garamond" w:cs="Garamond"/>
          <w:b/>
          <w:bCs/>
          <w:sz w:val="27"/>
          <w:szCs w:val="27"/>
          <w:u w:val="single"/>
        </w:rPr>
        <w:br/>
      </w:r>
    </w:p>
    <w:p w:rsidR="00B240AF" w:rsidRDefault="009635DB" w:rsidP="009635DB">
      <w:pPr>
        <w:widowControl/>
        <w:kinsoku/>
        <w:autoSpaceDE w:val="0"/>
        <w:autoSpaceDN w:val="0"/>
        <w:adjustRightInd w:val="0"/>
        <w:ind w:firstLine="360"/>
        <w:sectPr w:rsidR="00B240AF" w:rsidSect="000B59B7">
          <w:headerReference w:type="default" r:id="rId19"/>
          <w:footerReference w:type="default" r:id="rId20"/>
          <w:headerReference w:type="first" r:id="rId21"/>
          <w:footerReference w:type="first" r:id="rId22"/>
          <w:pgSz w:w="12240" w:h="15840"/>
          <w:pgMar w:top="961" w:right="1360" w:bottom="625" w:left="1420" w:header="626" w:footer="670" w:gutter="0"/>
          <w:cols w:space="720"/>
          <w:noEndnote/>
          <w:titlePg/>
        </w:sectPr>
      </w:pPr>
      <w:r w:rsidRPr="009635DB">
        <w:t xml:space="preserve">a. The Association shall have </w:t>
      </w:r>
      <w:r w:rsidR="00EA6977">
        <w:t>awards</w:t>
      </w:r>
      <w:r w:rsidRPr="009635DB">
        <w:t>.</w:t>
      </w:r>
      <w:r w:rsidR="00EA6977">
        <w:rPr>
          <w:rStyle w:val="FootnoteReference"/>
        </w:rPr>
        <w:footnoteReference w:id="7"/>
      </w:r>
    </w:p>
    <w:p w:rsidR="00B240AF" w:rsidRDefault="00B240AF" w:rsidP="00FB0FB5">
      <w:pPr>
        <w:spacing w:before="684" w:line="201" w:lineRule="auto"/>
        <w:ind w:left="360" w:hanging="360"/>
        <w:jc w:val="center"/>
        <w:rPr>
          <w:b/>
          <w:bCs/>
          <w:sz w:val="37"/>
          <w:szCs w:val="37"/>
          <w:u w:val="single"/>
        </w:rPr>
      </w:pPr>
      <w:r>
        <w:rPr>
          <w:b/>
          <w:bCs/>
          <w:sz w:val="37"/>
          <w:szCs w:val="37"/>
          <w:u w:val="single"/>
        </w:rPr>
        <w:lastRenderedPageBreak/>
        <w:t>SECTION VIII</w:t>
      </w:r>
    </w:p>
    <w:p w:rsidR="00B240AF" w:rsidRDefault="00B240AF">
      <w:pPr>
        <w:spacing w:before="324" w:line="213" w:lineRule="auto"/>
        <w:jc w:val="center"/>
        <w:rPr>
          <w:rFonts w:ascii="Garamond" w:hAnsi="Garamond" w:cs="Garamond"/>
          <w:b/>
          <w:bCs/>
          <w:spacing w:val="-10"/>
          <w:sz w:val="31"/>
          <w:szCs w:val="31"/>
          <w:u w:val="single"/>
        </w:rPr>
      </w:pPr>
      <w:r>
        <w:rPr>
          <w:rFonts w:ascii="Garamond" w:hAnsi="Garamond" w:cs="Garamond"/>
          <w:b/>
          <w:bCs/>
          <w:spacing w:val="-10"/>
          <w:sz w:val="31"/>
          <w:szCs w:val="31"/>
          <w:u w:val="single"/>
        </w:rPr>
        <w:t>Discipline and Jurisdiction</w:t>
      </w:r>
    </w:p>
    <w:p w:rsidR="00B240AF" w:rsidRDefault="00FB0FB5" w:rsidP="00FB0FB5">
      <w:pPr>
        <w:tabs>
          <w:tab w:val="left" w:pos="360"/>
        </w:tabs>
        <w:spacing w:before="324"/>
        <w:ind w:left="360" w:hanging="360"/>
        <w:jc w:val="both"/>
      </w:pPr>
      <w:r>
        <w:rPr>
          <w:spacing w:val="6"/>
        </w:rPr>
        <w:t xml:space="preserve">1. </w:t>
      </w:r>
      <w:r w:rsidR="00B240AF">
        <w:rPr>
          <w:spacing w:val="6"/>
        </w:rPr>
        <w:t xml:space="preserve">The Board of Directors shall have jurisdiction over the General Membership of the </w:t>
      </w:r>
      <w:r w:rsidR="00B240AF">
        <w:rPr>
          <w:spacing w:val="3"/>
        </w:rPr>
        <w:t xml:space="preserve">Association to include National Officers and Board Members, and shall be governed by </w:t>
      </w:r>
      <w:r w:rsidR="00B240AF">
        <w:rPr>
          <w:spacing w:val="5"/>
        </w:rPr>
        <w:t xml:space="preserve">current Parliamentary Authority. All disciplinary actions of the Board of Directors are </w:t>
      </w:r>
      <w:r w:rsidR="00B240AF">
        <w:rPr>
          <w:spacing w:val="-2"/>
        </w:rPr>
        <w:t xml:space="preserve">subject to ratification of the Convention Delegation. The Board of Directors shall report all </w:t>
      </w:r>
      <w:r w:rsidR="00B240AF">
        <w:t>disciplinary actions taken each year to the Annual Convention.</w:t>
      </w:r>
    </w:p>
    <w:p w:rsidR="00FB0FB5" w:rsidRDefault="00FB0FB5" w:rsidP="00FB0FB5">
      <w:pPr>
        <w:spacing w:before="288"/>
        <w:ind w:left="360" w:hanging="360"/>
        <w:jc w:val="both"/>
      </w:pPr>
      <w:r>
        <w:t xml:space="preserve">2.  </w:t>
      </w:r>
      <w:r w:rsidR="00B240AF">
        <w:t xml:space="preserve">In the unfortunate event of a trial, removal from office or revocation of membership should become necessary it shall be conducted in accordance with current Parliamentary Authority, </w:t>
      </w:r>
      <w:r w:rsidR="00B240AF">
        <w:rPr>
          <w:spacing w:val="-3"/>
        </w:rPr>
        <w:t xml:space="preserve">both leading up to and including the specific process itself, Trials, Removal from Office and </w:t>
      </w:r>
      <w:r w:rsidR="00B240AF">
        <w:rPr>
          <w:spacing w:val="-2"/>
        </w:rPr>
        <w:t xml:space="preserve">Revocation of Membership shall be held during Annual Convention. The National Board of </w:t>
      </w:r>
      <w:r w:rsidR="00B240AF">
        <w:t xml:space="preserve">Directors shall take all necessary action in the event of illegal activity by a National Officer, </w:t>
      </w:r>
      <w:r w:rsidR="00B240AF">
        <w:rPr>
          <w:spacing w:val="10"/>
        </w:rPr>
        <w:t xml:space="preserve">Board of Director </w:t>
      </w:r>
      <w:r w:rsidR="006C051B">
        <w:rPr>
          <w:spacing w:val="10"/>
        </w:rPr>
        <w:t xml:space="preserve">member </w:t>
      </w:r>
      <w:r w:rsidR="00B240AF">
        <w:rPr>
          <w:spacing w:val="10"/>
        </w:rPr>
        <w:t xml:space="preserve">or the General Membership, subject to ratification </w:t>
      </w:r>
      <w:r w:rsidR="006C051B">
        <w:rPr>
          <w:spacing w:val="10"/>
        </w:rPr>
        <w:t>by the members in attendance at the subsequent Annual Convention.</w:t>
      </w:r>
      <w:r w:rsidR="006C051B">
        <w:rPr>
          <w:rStyle w:val="FootnoteReference"/>
          <w:spacing w:val="10"/>
        </w:rPr>
        <w:footnoteReference w:id="8"/>
      </w:r>
    </w:p>
    <w:p w:rsidR="00B240AF" w:rsidRDefault="00FB0FB5" w:rsidP="00FB0FB5">
      <w:pPr>
        <w:spacing w:before="288"/>
        <w:ind w:left="360" w:hanging="360"/>
        <w:jc w:val="both"/>
      </w:pPr>
      <w:r>
        <w:t xml:space="preserve">3.  </w:t>
      </w:r>
      <w:r w:rsidR="00B240AF">
        <w:rPr>
          <w:spacing w:val="-3"/>
        </w:rPr>
        <w:t xml:space="preserve">A member has the right of appeal to any action. Rulings on appeals shall be by action of the </w:t>
      </w:r>
      <w:r w:rsidR="00B240AF">
        <w:t>Annual Convention.</w:t>
      </w:r>
    </w:p>
    <w:p w:rsidR="00B240AF" w:rsidRDefault="00FB0FB5" w:rsidP="00AA6CB5">
      <w:pPr>
        <w:spacing w:before="288"/>
        <w:ind w:left="360" w:right="144" w:hanging="360"/>
      </w:pPr>
      <w:r>
        <w:rPr>
          <w:spacing w:val="-5"/>
        </w:rPr>
        <w:t xml:space="preserve">4.  </w:t>
      </w:r>
      <w:r w:rsidR="00B240AF">
        <w:rPr>
          <w:spacing w:val="-5"/>
        </w:rPr>
        <w:t>Members are expected to maintain their conduct so as not to discredit the Coast Guard or the</w:t>
      </w:r>
      <w:r w:rsidR="00AA6CB5">
        <w:rPr>
          <w:spacing w:val="-5"/>
        </w:rPr>
        <w:t xml:space="preserve"> </w:t>
      </w:r>
      <w:r w:rsidR="00B240AF">
        <w:t>Association.</w:t>
      </w:r>
    </w:p>
    <w:p w:rsidR="00B240AF" w:rsidRDefault="00B240AF" w:rsidP="00AA6CB5">
      <w:pPr>
        <w:spacing w:before="612" w:line="201" w:lineRule="auto"/>
        <w:ind w:left="360" w:hanging="360"/>
        <w:jc w:val="center"/>
        <w:rPr>
          <w:b/>
          <w:bCs/>
          <w:sz w:val="37"/>
          <w:szCs w:val="37"/>
          <w:u w:val="single"/>
        </w:rPr>
      </w:pPr>
      <w:r>
        <w:rPr>
          <w:b/>
          <w:bCs/>
          <w:sz w:val="37"/>
          <w:szCs w:val="37"/>
          <w:u w:val="single"/>
        </w:rPr>
        <w:t xml:space="preserve">SECTION IX </w:t>
      </w:r>
    </w:p>
    <w:p w:rsidR="00B240AF" w:rsidRDefault="00B240AF">
      <w:pPr>
        <w:spacing w:before="288"/>
        <w:jc w:val="center"/>
        <w:rPr>
          <w:rFonts w:ascii="Garamond" w:hAnsi="Garamond" w:cs="Garamond"/>
          <w:b/>
          <w:bCs/>
          <w:spacing w:val="-14"/>
          <w:sz w:val="31"/>
          <w:szCs w:val="31"/>
          <w:u w:val="single"/>
        </w:rPr>
      </w:pPr>
      <w:r>
        <w:rPr>
          <w:rFonts w:ascii="Garamond" w:hAnsi="Garamond" w:cs="Garamond"/>
          <w:b/>
          <w:bCs/>
          <w:spacing w:val="-14"/>
          <w:sz w:val="31"/>
          <w:szCs w:val="31"/>
          <w:u w:val="single"/>
        </w:rPr>
        <w:t xml:space="preserve">Amendments and Revisions to the By-Laws </w:t>
      </w:r>
    </w:p>
    <w:p w:rsidR="00B240AF" w:rsidRDefault="00B240AF">
      <w:pPr>
        <w:spacing w:before="252"/>
        <w:rPr>
          <w:spacing w:val="1"/>
        </w:rPr>
      </w:pPr>
      <w:r>
        <w:rPr>
          <w:spacing w:val="1"/>
        </w:rPr>
        <w:t xml:space="preserve">1. </w:t>
      </w:r>
      <w:r w:rsidR="00AA6CB5">
        <w:rPr>
          <w:spacing w:val="1"/>
        </w:rPr>
        <w:t xml:space="preserve"> </w:t>
      </w:r>
      <w:r>
        <w:rPr>
          <w:spacing w:val="1"/>
        </w:rPr>
        <w:t xml:space="preserve">The By-Laws shall be amended </w:t>
      </w:r>
      <w:r w:rsidR="003361A7">
        <w:rPr>
          <w:spacing w:val="1"/>
        </w:rPr>
        <w:t>by Resolution and approved by the membership at the annual CPOA Convention.</w:t>
      </w:r>
      <w:r w:rsidR="003361A7">
        <w:rPr>
          <w:rStyle w:val="FootnoteReference"/>
          <w:spacing w:val="1"/>
        </w:rPr>
        <w:footnoteReference w:id="9"/>
      </w:r>
    </w:p>
    <w:sectPr w:rsidR="00B240AF" w:rsidSect="009768EC">
      <w:headerReference w:type="default" r:id="rId23"/>
      <w:footerReference w:type="default" r:id="rId24"/>
      <w:pgSz w:w="12240" w:h="15840"/>
      <w:pgMar w:top="945" w:right="1360" w:bottom="659" w:left="1420" w:header="626" w:footer="6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89B" w:rsidRDefault="0090489B">
      <w:r>
        <w:separator/>
      </w:r>
    </w:p>
  </w:endnote>
  <w:endnote w:type="continuationSeparator" w:id="0">
    <w:p w:rsidR="0090489B" w:rsidRDefault="0090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262878"/>
      <w:docPartObj>
        <w:docPartGallery w:val="Page Numbers (Bottom of Page)"/>
        <w:docPartUnique/>
      </w:docPartObj>
    </w:sdtPr>
    <w:sdtEndPr/>
    <w:sdtContent>
      <w:p w:rsidR="000B59B7" w:rsidRDefault="0090489B">
        <w:pPr>
          <w:pStyle w:val="Footer"/>
          <w:jc w:val="center"/>
        </w:pPr>
      </w:p>
    </w:sdtContent>
  </w:sdt>
  <w:p w:rsidR="009635DB" w:rsidRDefault="009635DB">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DB" w:rsidRDefault="007C5E01">
    <w:pPr>
      <w:rPr>
        <w:sz w:val="16"/>
        <w:szCs w:val="16"/>
      </w:rPr>
    </w:pPr>
    <w:r>
      <w:rPr>
        <w:noProof/>
      </w:rPr>
      <mc:AlternateContent>
        <mc:Choice Requires="wps">
          <w:drawing>
            <wp:anchor distT="0" distB="0" distL="0" distR="0" simplePos="0" relativeHeight="251660288" behindDoc="0" locked="0" layoutInCell="0" allowOverlap="1">
              <wp:simplePos x="0" y="0"/>
              <wp:positionH relativeFrom="page">
                <wp:posOffset>904875</wp:posOffset>
              </wp:positionH>
              <wp:positionV relativeFrom="paragraph">
                <wp:posOffset>0</wp:posOffset>
              </wp:positionV>
              <wp:extent cx="5962015" cy="201295"/>
              <wp:effectExtent l="0" t="0" r="635" b="8255"/>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5DB" w:rsidRDefault="00CB4097">
                          <w:pPr>
                            <w:keepNext/>
                            <w:keepLines/>
                            <w:ind w:left="4464"/>
                          </w:pPr>
                          <w:r>
                            <w:fldChar w:fldCharType="begin"/>
                          </w:r>
                          <w:r>
                            <w:instrText xml:space="preserve"> PAGE </w:instrText>
                          </w:r>
                          <w:r>
                            <w:fldChar w:fldCharType="separate"/>
                          </w:r>
                          <w:r w:rsidR="009635DB">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25pt;margin-top:0;width:469.45pt;height:15.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" o:allowincell="f" stroked="f">
              <v:fill opacity="0"/>
              <v:textbox inset="0,0,0,0">
                <w:txbxContent>
                  <w:p w:rsidR="009635DB" w:rsidRDefault="00CB4097">
                    <w:pPr>
                      <w:keepNext/>
                      <w:keepLines/>
                      <w:ind w:left="4464"/>
                    </w:pPr>
                    <w:r>
                      <w:fldChar w:fldCharType="begin"/>
                    </w:r>
                    <w:r>
                      <w:instrText xml:space="preserve"> PAGE </w:instrText>
                    </w:r>
                    <w:r>
                      <w:fldChar w:fldCharType="separate"/>
                    </w:r>
                    <w:r w:rsidR="009635DB">
                      <w:rPr>
                        <w:noProof/>
                      </w:rPr>
                      <w:t>5</w:t>
                    </w:r>
                    <w:r>
                      <w:rPr>
                        <w:noProof/>
                      </w:rPr>
                      <w:fldChar w:fldCharType="end"/>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DB" w:rsidRDefault="007C5E01">
    <w:pPr>
      <w:rPr>
        <w:sz w:val="16"/>
        <w:szCs w:val="16"/>
      </w:rPr>
    </w:pPr>
    <w:r>
      <w:rPr>
        <w:noProof/>
      </w:rPr>
      <mc:AlternateContent>
        <mc:Choice Requires="wps">
          <w:drawing>
            <wp:anchor distT="0" distB="0" distL="0" distR="0" simplePos="0" relativeHeight="251662336" behindDoc="0" locked="0" layoutInCell="0" allowOverlap="1">
              <wp:simplePos x="0" y="0"/>
              <wp:positionH relativeFrom="page">
                <wp:posOffset>904875</wp:posOffset>
              </wp:positionH>
              <wp:positionV relativeFrom="paragraph">
                <wp:posOffset>0</wp:posOffset>
              </wp:positionV>
              <wp:extent cx="5962015" cy="201295"/>
              <wp:effectExtent l="0" t="0" r="635"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5DB" w:rsidRDefault="000B59B7">
                          <w:pPr>
                            <w:keepNext/>
                            <w:keepLines/>
                            <w:ind w:left="4464"/>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25pt;margin-top:0;width:469.45pt;height:15.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9AjAIAACM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" o:allowincell="f" stroked="f">
              <v:fill opacity="0"/>
              <v:textbox inset="0,0,0,0">
                <w:txbxContent>
                  <w:p w:rsidR="009635DB" w:rsidRDefault="000B59B7">
                    <w:pPr>
                      <w:keepNext/>
                      <w:keepLines/>
                      <w:ind w:left="4464"/>
                    </w:pPr>
                    <w:r>
                      <w:t>1</w:t>
                    </w:r>
                  </w:p>
                </w:txbxContent>
              </v:textbox>
              <w10:wrap type="square"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DB" w:rsidRDefault="007C5E01">
    <w:pPr>
      <w:rPr>
        <w:sz w:val="16"/>
        <w:szCs w:val="16"/>
      </w:rPr>
    </w:pPr>
    <w:r>
      <w:rPr>
        <w:noProof/>
      </w:rPr>
      <mc:AlternateContent>
        <mc:Choice Requires="wps">
          <w:drawing>
            <wp:anchor distT="0" distB="0" distL="0" distR="0" simplePos="0" relativeHeight="251664384" behindDoc="0" locked="0" layoutInCell="0" allowOverlap="1">
              <wp:simplePos x="0" y="0"/>
              <wp:positionH relativeFrom="page">
                <wp:posOffset>904875</wp:posOffset>
              </wp:positionH>
              <wp:positionV relativeFrom="paragraph">
                <wp:posOffset>0</wp:posOffset>
              </wp:positionV>
              <wp:extent cx="5962015" cy="201295"/>
              <wp:effectExtent l="0" t="0" r="635" b="825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5DB" w:rsidRDefault="00CB4097">
                          <w:pPr>
                            <w:keepNext/>
                            <w:keepLines/>
                            <w:ind w:left="4464"/>
                          </w:pPr>
                          <w:r>
                            <w:fldChar w:fldCharType="begin"/>
                          </w:r>
                          <w:r>
                            <w:instrText xml:space="preserve"> PAGE </w:instrText>
                          </w:r>
                          <w:r>
                            <w:fldChar w:fldCharType="separate"/>
                          </w:r>
                          <w:r w:rsidR="00FD5C84">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1.25pt;margin-top:0;width:469.45pt;height:15.8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u0jQIAACMFAAAOAAAAZHJzL2Uyb0RvYy54bWysVNuO2yAQfa/Uf0C8Z32pk42tOKu9NFWl&#10;7UXa7QcQg2NUDBRI7O2q/94B4nT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" o:allowincell="f" stroked="f">
              <v:fill opacity="0"/>
              <v:textbox inset="0,0,0,0">
                <w:txbxContent>
                  <w:p w:rsidR="009635DB" w:rsidRDefault="00CB4097">
                    <w:pPr>
                      <w:keepNext/>
                      <w:keepLines/>
                      <w:ind w:left="4464"/>
                    </w:pPr>
                    <w:r>
                      <w:fldChar w:fldCharType="begin"/>
                    </w:r>
                    <w:r>
                      <w:instrText xml:space="preserve"> PAGE </w:instrText>
                    </w:r>
                    <w:r>
                      <w:fldChar w:fldCharType="separate"/>
                    </w:r>
                    <w:r w:rsidR="00FD5C84">
                      <w:rPr>
                        <w:noProof/>
                      </w:rPr>
                      <w:t>2</w:t>
                    </w:r>
                    <w:r>
                      <w:rPr>
                        <w:noProof/>
                      </w:rPr>
                      <w:fldChar w:fldCharType="end"/>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DB" w:rsidRDefault="007C5E01">
    <w:pPr>
      <w:rPr>
        <w:sz w:val="16"/>
        <w:szCs w:val="16"/>
      </w:rPr>
    </w:pPr>
    <w:r>
      <w:rPr>
        <w:noProof/>
      </w:rPr>
      <mc:AlternateContent>
        <mc:Choice Requires="wps">
          <w:drawing>
            <wp:anchor distT="0" distB="0" distL="0" distR="0" simplePos="0" relativeHeight="251666432" behindDoc="0" locked="0" layoutInCell="0" allowOverlap="1">
              <wp:simplePos x="0" y="0"/>
              <wp:positionH relativeFrom="page">
                <wp:posOffset>904875</wp:posOffset>
              </wp:positionH>
              <wp:positionV relativeFrom="paragraph">
                <wp:posOffset>0</wp:posOffset>
              </wp:positionV>
              <wp:extent cx="5962015" cy="201295"/>
              <wp:effectExtent l="0" t="0" r="635" b="825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5DB" w:rsidRDefault="00CB4097">
                          <w:pPr>
                            <w:keepNext/>
                            <w:keepLines/>
                            <w:ind w:left="4464"/>
                          </w:pPr>
                          <w:r>
                            <w:fldChar w:fldCharType="begin"/>
                          </w:r>
                          <w:r>
                            <w:instrText xml:space="preserve"> PAGE </w:instrText>
                          </w:r>
                          <w:r>
                            <w:fldChar w:fldCharType="separate"/>
                          </w:r>
                          <w:r w:rsidR="00FD5C84">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1.25pt;margin-top:0;width:469.45pt;height:15.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" o:allowincell="f" stroked="f">
              <v:fill opacity="0"/>
              <v:textbox inset="0,0,0,0">
                <w:txbxContent>
                  <w:p w:rsidR="009635DB" w:rsidRDefault="00CB4097">
                    <w:pPr>
                      <w:keepNext/>
                      <w:keepLines/>
                      <w:ind w:left="4464"/>
                    </w:pPr>
                    <w:r>
                      <w:fldChar w:fldCharType="begin"/>
                    </w:r>
                    <w:r>
                      <w:instrText xml:space="preserve"> PAGE </w:instrText>
                    </w:r>
                    <w:r>
                      <w:fldChar w:fldCharType="separate"/>
                    </w:r>
                    <w:r w:rsidR="00FD5C84">
                      <w:rPr>
                        <w:noProof/>
                      </w:rPr>
                      <w:t>3</w:t>
                    </w:r>
                    <w:r>
                      <w:rPr>
                        <w:noProof/>
                      </w:rPr>
                      <w:fldChar w:fldCharType="end"/>
                    </w:r>
                  </w:p>
                </w:txbxContent>
              </v:textbox>
              <w10:wrap type="square"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262882"/>
      <w:docPartObj>
        <w:docPartGallery w:val="Page Numbers (Bottom of Page)"/>
        <w:docPartUnique/>
      </w:docPartObj>
    </w:sdtPr>
    <w:sdtEndPr>
      <w:rPr>
        <w:color w:val="7F7F7F" w:themeColor="background1" w:themeShade="7F"/>
        <w:spacing w:val="60"/>
      </w:rPr>
    </w:sdtEndPr>
    <w:sdtContent>
      <w:p w:rsidR="000B59B7" w:rsidRDefault="00CB4097" w:rsidP="000B59B7">
        <w:pPr>
          <w:pStyle w:val="Footer"/>
          <w:pBdr>
            <w:top w:val="single" w:sz="4" w:space="1" w:color="D9D9D9" w:themeColor="background1" w:themeShade="D9"/>
          </w:pBdr>
          <w:jc w:val="center"/>
        </w:pPr>
        <w:r>
          <w:fldChar w:fldCharType="begin"/>
        </w:r>
        <w:r>
          <w:instrText xml:space="preserve"> PAGE   \* MERGEFORMAT </w:instrText>
        </w:r>
        <w:r>
          <w:fldChar w:fldCharType="separate"/>
        </w:r>
        <w:r w:rsidR="00271285">
          <w:rPr>
            <w:noProof/>
          </w:rPr>
          <w:t>7</w:t>
        </w:r>
        <w:r>
          <w:rPr>
            <w:noProof/>
          </w:rPr>
          <w:fldChar w:fldCharType="end"/>
        </w:r>
        <w:r w:rsidR="000B59B7">
          <w:t xml:space="preserve"> </w:t>
        </w:r>
      </w:p>
    </w:sdtContent>
  </w:sdt>
  <w:p w:rsidR="009635DB" w:rsidRDefault="009635DB">
    <w:pPr>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DB" w:rsidRDefault="007C5E01">
    <w:pPr>
      <w:rPr>
        <w:sz w:val="16"/>
        <w:szCs w:val="16"/>
      </w:rPr>
    </w:pPr>
    <w:r>
      <w:rPr>
        <w:noProof/>
      </w:rPr>
      <mc:AlternateContent>
        <mc:Choice Requires="wps">
          <w:drawing>
            <wp:anchor distT="0" distB="0" distL="0" distR="0" simplePos="0" relativeHeight="251672576" behindDoc="0" locked="0" layoutInCell="0" allowOverlap="1">
              <wp:simplePos x="0" y="0"/>
              <wp:positionH relativeFrom="page">
                <wp:posOffset>903605</wp:posOffset>
              </wp:positionH>
              <wp:positionV relativeFrom="paragraph">
                <wp:posOffset>0</wp:posOffset>
              </wp:positionV>
              <wp:extent cx="5964555" cy="202565"/>
              <wp:effectExtent l="8255" t="0" r="8890" b="698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202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5DB" w:rsidRDefault="000B59B7">
                          <w:pPr>
                            <w:keepNext/>
                            <w:keepLines/>
                            <w:ind w:left="4464"/>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71.15pt;margin-top:0;width:469.65pt;height:15.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" o:allowincell="f" stroked="f">
              <v:fill opacity="0"/>
              <v:textbox inset="0,0,0,0">
                <w:txbxContent>
                  <w:p w:rsidR="009635DB" w:rsidRDefault="000B59B7">
                    <w:pPr>
                      <w:keepNext/>
                      <w:keepLines/>
                      <w:ind w:left="4464"/>
                    </w:pPr>
                    <w:r>
                      <w:t>4</w:t>
                    </w:r>
                  </w:p>
                </w:txbxContent>
              </v:textbox>
              <w10:wrap type="square"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262879"/>
      <w:docPartObj>
        <w:docPartGallery w:val="Page Numbers (Bottom of Page)"/>
        <w:docPartUnique/>
      </w:docPartObj>
    </w:sdtPr>
    <w:sdtEndPr/>
    <w:sdtContent>
      <w:p w:rsidR="000B59B7" w:rsidRDefault="000B59B7">
        <w:pPr>
          <w:pStyle w:val="Footer"/>
          <w:jc w:val="center"/>
        </w:pPr>
        <w:r>
          <w:t>8</w:t>
        </w:r>
      </w:p>
    </w:sdtContent>
  </w:sdt>
  <w:p w:rsidR="009635DB" w:rsidRDefault="009635DB">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89B" w:rsidRDefault="0090489B">
      <w:r>
        <w:separator/>
      </w:r>
    </w:p>
  </w:footnote>
  <w:footnote w:type="continuationSeparator" w:id="0">
    <w:p w:rsidR="0090489B" w:rsidRDefault="0090489B">
      <w:r>
        <w:continuationSeparator/>
      </w:r>
    </w:p>
  </w:footnote>
  <w:footnote w:id="1">
    <w:p w:rsidR="009635DB" w:rsidRDefault="009635DB">
      <w:pPr>
        <w:pStyle w:val="FootnoteText"/>
      </w:pPr>
      <w:r>
        <w:rPr>
          <w:rStyle w:val="FootnoteReference"/>
        </w:rPr>
        <w:footnoteRef/>
      </w:r>
      <w:r>
        <w:t xml:space="preserve"> Change 1: 2011 National Board of Directors Resolution No.1</w:t>
      </w:r>
    </w:p>
  </w:footnote>
  <w:footnote w:id="2">
    <w:p w:rsidR="009635DB" w:rsidRDefault="009635DB">
      <w:pPr>
        <w:pStyle w:val="FootnoteText"/>
      </w:pPr>
      <w:r>
        <w:rPr>
          <w:rStyle w:val="FootnoteReference"/>
        </w:rPr>
        <w:footnoteRef/>
      </w:r>
      <w:r>
        <w:t xml:space="preserve"> Change 1: 43</w:t>
      </w:r>
      <w:r w:rsidRPr="00E339A9">
        <w:rPr>
          <w:vertAlign w:val="superscript"/>
        </w:rPr>
        <w:t>rd</w:t>
      </w:r>
      <w:r>
        <w:t xml:space="preserve"> National CPOA Convention Minutes - By-Laws Convention Committee Report (</w:t>
      </w:r>
      <w:proofErr w:type="spellStart"/>
      <w:r>
        <w:t>Encl</w:t>
      </w:r>
      <w:proofErr w:type="spellEnd"/>
      <w:r>
        <w:t xml:space="preserve"> 19)</w:t>
      </w:r>
    </w:p>
  </w:footnote>
  <w:footnote w:id="3">
    <w:p w:rsidR="009635DB" w:rsidRDefault="009635DB">
      <w:pPr>
        <w:pStyle w:val="FootnoteText"/>
      </w:pPr>
      <w:r>
        <w:rPr>
          <w:rStyle w:val="FootnoteReference"/>
        </w:rPr>
        <w:footnoteRef/>
      </w:r>
      <w:r>
        <w:t xml:space="preserve"> Change 1: 43</w:t>
      </w:r>
      <w:r w:rsidRPr="00E339A9">
        <w:rPr>
          <w:vertAlign w:val="superscript"/>
        </w:rPr>
        <w:t>rd</w:t>
      </w:r>
      <w:r>
        <w:t xml:space="preserve"> National CPOA Convention Minutes - By-Laws Convention Committee Report (</w:t>
      </w:r>
      <w:proofErr w:type="spellStart"/>
      <w:r>
        <w:t>Encl</w:t>
      </w:r>
      <w:proofErr w:type="spellEnd"/>
      <w:r>
        <w:t xml:space="preserve"> 19)</w:t>
      </w:r>
    </w:p>
  </w:footnote>
  <w:footnote w:id="4">
    <w:p w:rsidR="009635DB" w:rsidRDefault="009635DB">
      <w:pPr>
        <w:pStyle w:val="FootnoteText"/>
      </w:pPr>
      <w:r>
        <w:rPr>
          <w:rStyle w:val="FootnoteReference"/>
        </w:rPr>
        <w:footnoteRef/>
      </w:r>
      <w:r>
        <w:t xml:space="preserve"> Change 1: 2011 National Board of Directors Resolution No.2</w:t>
      </w:r>
    </w:p>
  </w:footnote>
  <w:footnote w:id="5">
    <w:p w:rsidR="009635DB" w:rsidRDefault="009635DB">
      <w:pPr>
        <w:pStyle w:val="FootnoteText"/>
      </w:pPr>
      <w:r>
        <w:rPr>
          <w:rStyle w:val="FootnoteReference"/>
        </w:rPr>
        <w:footnoteRef/>
      </w:r>
      <w:r>
        <w:t xml:space="preserve"> Change 1: 2011 National Board of Directors Resolution No.3</w:t>
      </w:r>
    </w:p>
  </w:footnote>
  <w:footnote w:id="6">
    <w:p w:rsidR="009635DB" w:rsidRDefault="009635DB">
      <w:pPr>
        <w:pStyle w:val="FootnoteText"/>
      </w:pPr>
      <w:r>
        <w:rPr>
          <w:rStyle w:val="FootnoteReference"/>
        </w:rPr>
        <w:footnoteRef/>
      </w:r>
      <w:r>
        <w:t xml:space="preserve"> Change 1: 2011 National Board of Directors Resolution No.4</w:t>
      </w:r>
    </w:p>
  </w:footnote>
  <w:footnote w:id="7">
    <w:p w:rsidR="00EA6977" w:rsidRDefault="00EA6977" w:rsidP="00EA6977">
      <w:pPr>
        <w:pStyle w:val="FootnoteText"/>
      </w:pPr>
      <w:r>
        <w:rPr>
          <w:rStyle w:val="FootnoteReference"/>
        </w:rPr>
        <w:footnoteRef/>
      </w:r>
      <w:r>
        <w:t xml:space="preserve"> Change 1: 2011 National Board of Directors Resolution No.5</w:t>
      </w:r>
    </w:p>
    <w:p w:rsidR="00EA6977" w:rsidRDefault="00EA6977">
      <w:pPr>
        <w:pStyle w:val="FootnoteText"/>
      </w:pPr>
    </w:p>
  </w:footnote>
  <w:footnote w:id="8">
    <w:p w:rsidR="006C051B" w:rsidRDefault="006C051B">
      <w:pPr>
        <w:pStyle w:val="FootnoteText"/>
      </w:pPr>
      <w:r>
        <w:rPr>
          <w:rStyle w:val="FootnoteReference"/>
        </w:rPr>
        <w:footnoteRef/>
      </w:r>
      <w:r>
        <w:t xml:space="preserve"> Change 1: 2011 National Board of Directors Resolution No.6</w:t>
      </w:r>
    </w:p>
  </w:footnote>
  <w:footnote w:id="9">
    <w:p w:rsidR="003361A7" w:rsidRDefault="003361A7" w:rsidP="003361A7">
      <w:pPr>
        <w:pStyle w:val="FootnoteText"/>
      </w:pPr>
      <w:r>
        <w:rPr>
          <w:rStyle w:val="FootnoteReference"/>
        </w:rPr>
        <w:footnoteRef/>
      </w:r>
      <w:r>
        <w:t xml:space="preserve"> Change 1: 2011 National Board of Directors Resolution No.7</w:t>
      </w:r>
    </w:p>
    <w:p w:rsidR="003361A7" w:rsidRDefault="003361A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DB" w:rsidRDefault="009635DB">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DB" w:rsidRDefault="009635DB">
    <w:pPr>
      <w:keepNext/>
      <w:keepLines/>
      <w:tabs>
        <w:tab w:val="left" w:pos="23"/>
        <w:tab w:val="right" w:pos="9023"/>
      </w:tabs>
    </w:pPr>
    <w:r>
      <w:tab/>
    </w:r>
    <w:r>
      <w:rPr>
        <w:spacing w:val="-10"/>
      </w:rPr>
      <w:t>CPOA By Laws</w:t>
    </w:r>
    <w:r>
      <w:rPr>
        <w:spacing w:val="-10"/>
      </w:rPr>
      <w:tab/>
    </w:r>
    <w:r>
      <w:t>21 Aug 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DB" w:rsidRDefault="009635DB">
    <w:pPr>
      <w:keepNext/>
      <w:keepLines/>
      <w:tabs>
        <w:tab w:val="left" w:pos="23"/>
        <w:tab w:val="right" w:pos="9023"/>
      </w:tabs>
    </w:pPr>
    <w:r>
      <w:tab/>
    </w:r>
    <w:r>
      <w:rPr>
        <w:spacing w:val="-10"/>
      </w:rPr>
      <w:t>CPOA By Laws</w:t>
    </w:r>
    <w:r>
      <w:rPr>
        <w:spacing w:val="-10"/>
      </w:rPr>
      <w:tab/>
    </w:r>
    <w:r>
      <w:t>21 Aug 2010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DB" w:rsidRDefault="009635DB">
    <w:pPr>
      <w:keepNext/>
      <w:keepLines/>
      <w:tabs>
        <w:tab w:val="left" w:pos="23"/>
        <w:tab w:val="right" w:pos="9023"/>
      </w:tabs>
    </w:pPr>
    <w:r>
      <w:tab/>
    </w:r>
    <w:r>
      <w:rPr>
        <w:spacing w:val="-10"/>
      </w:rPr>
      <w:t>CPOA By Laws</w:t>
    </w:r>
    <w:r>
      <w:rPr>
        <w:spacing w:val="-10"/>
      </w:rPr>
      <w:tab/>
    </w:r>
    <w:r>
      <w:t>21 Aug 2010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DB" w:rsidRDefault="009635DB">
    <w:pPr>
      <w:keepNext/>
      <w:keepLines/>
      <w:tabs>
        <w:tab w:val="left" w:pos="23"/>
        <w:tab w:val="right" w:pos="9023"/>
      </w:tabs>
    </w:pPr>
    <w:r>
      <w:tab/>
    </w:r>
    <w:r>
      <w:rPr>
        <w:spacing w:val="-10"/>
      </w:rPr>
      <w:t>CPOA By Laws</w:t>
    </w:r>
    <w:r>
      <w:rPr>
        <w:spacing w:val="-10"/>
      </w:rPr>
      <w:tab/>
    </w:r>
    <w:r>
      <w:t>21 Aug 2010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DB" w:rsidRDefault="009635DB">
    <w:pPr>
      <w:keepNext/>
      <w:keepLines/>
      <w:tabs>
        <w:tab w:val="left" w:pos="92"/>
        <w:tab w:val="right" w:pos="9099"/>
      </w:tabs>
    </w:pPr>
    <w:r>
      <w:tab/>
      <w:t>CPOA By Laws</w:t>
    </w:r>
    <w:r>
      <w:tab/>
      <w:t>21 Aug 2010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DB" w:rsidRDefault="009635DB">
    <w:pPr>
      <w:keepNext/>
      <w:keepLines/>
      <w:tabs>
        <w:tab w:val="left" w:pos="92"/>
        <w:tab w:val="right" w:pos="9099"/>
      </w:tabs>
    </w:pPr>
    <w:r>
      <w:tab/>
      <w:t>CPOA By Laws</w:t>
    </w:r>
    <w:r>
      <w:tab/>
      <w:t>21 Aug 2010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DB" w:rsidRDefault="009635DB">
    <w:pPr>
      <w:keepNext/>
      <w:keepLines/>
      <w:tabs>
        <w:tab w:val="left" w:pos="92"/>
        <w:tab w:val="right" w:pos="9099"/>
      </w:tabs>
    </w:pPr>
    <w:r>
      <w:tab/>
      <w:t>CPOA By Laws</w:t>
    </w:r>
    <w:r>
      <w:tab/>
      <w:t>21 Aug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B7DB"/>
    <w:multiLevelType w:val="singleLevel"/>
    <w:tmpl w:val="52B35DFB"/>
    <w:lvl w:ilvl="0">
      <w:numFmt w:val="bullet"/>
      <w:lvlText w:val="*"/>
      <w:lvlJc w:val="left"/>
      <w:pPr>
        <w:tabs>
          <w:tab w:val="num" w:pos="360"/>
        </w:tabs>
        <w:ind w:left="432"/>
      </w:pPr>
      <w:rPr>
        <w:rFonts w:ascii="Symbol" w:hAnsi="Symbol"/>
        <w:snapToGrid/>
        <w:spacing w:val="-4"/>
        <w:sz w:val="27"/>
      </w:rPr>
    </w:lvl>
  </w:abstractNum>
  <w:abstractNum w:abstractNumId="1" w15:restartNumberingAfterBreak="0">
    <w:nsid w:val="030BFA62"/>
    <w:multiLevelType w:val="singleLevel"/>
    <w:tmpl w:val="26CD1C52"/>
    <w:lvl w:ilvl="0">
      <w:start w:val="1"/>
      <w:numFmt w:val="decimal"/>
      <w:lvlText w:val="%1."/>
      <w:lvlJc w:val="left"/>
      <w:pPr>
        <w:tabs>
          <w:tab w:val="num" w:pos="288"/>
        </w:tabs>
        <w:ind w:left="72"/>
      </w:pPr>
      <w:rPr>
        <w:snapToGrid/>
        <w:spacing w:val="4"/>
        <w:sz w:val="24"/>
      </w:rPr>
    </w:lvl>
  </w:abstractNum>
  <w:abstractNum w:abstractNumId="2" w15:restartNumberingAfterBreak="0">
    <w:nsid w:val="0469EAB9"/>
    <w:multiLevelType w:val="singleLevel"/>
    <w:tmpl w:val="04EC8DDE"/>
    <w:lvl w:ilvl="0">
      <w:start w:val="1"/>
      <w:numFmt w:val="lowerLetter"/>
      <w:lvlText w:val="%1."/>
      <w:lvlJc w:val="left"/>
      <w:pPr>
        <w:tabs>
          <w:tab w:val="num" w:pos="288"/>
        </w:tabs>
        <w:ind w:left="360"/>
      </w:pPr>
      <w:rPr>
        <w:rFonts w:ascii="Garamond" w:hAnsi="Garamond"/>
        <w:snapToGrid/>
        <w:sz w:val="26"/>
      </w:rPr>
    </w:lvl>
  </w:abstractNum>
  <w:abstractNum w:abstractNumId="3" w15:restartNumberingAfterBreak="0">
    <w:nsid w:val="054C2D83"/>
    <w:multiLevelType w:val="singleLevel"/>
    <w:tmpl w:val="06AF4010"/>
    <w:lvl w:ilvl="0">
      <w:start w:val="1"/>
      <w:numFmt w:val="decimal"/>
      <w:lvlText w:val="(%1)"/>
      <w:lvlJc w:val="left"/>
      <w:pPr>
        <w:tabs>
          <w:tab w:val="num" w:pos="432"/>
        </w:tabs>
        <w:ind w:left="576"/>
      </w:pPr>
      <w:rPr>
        <w:rFonts w:ascii="Garamond" w:hAnsi="Garamond"/>
        <w:snapToGrid/>
        <w:spacing w:val="-4"/>
        <w:sz w:val="26"/>
      </w:rPr>
    </w:lvl>
  </w:abstractNum>
  <w:abstractNum w:abstractNumId="4" w15:restartNumberingAfterBreak="0">
    <w:nsid w:val="064E42BC"/>
    <w:multiLevelType w:val="singleLevel"/>
    <w:tmpl w:val="1C27B3D8"/>
    <w:lvl w:ilvl="0">
      <w:start w:val="1"/>
      <w:numFmt w:val="decimal"/>
      <w:lvlText w:val="%1."/>
      <w:lvlJc w:val="left"/>
      <w:pPr>
        <w:tabs>
          <w:tab w:val="num" w:pos="432"/>
        </w:tabs>
        <w:ind w:left="360" w:hanging="288"/>
      </w:pPr>
      <w:rPr>
        <w:snapToGrid/>
        <w:spacing w:val="6"/>
        <w:sz w:val="24"/>
      </w:rPr>
    </w:lvl>
  </w:abstractNum>
  <w:abstractNum w:abstractNumId="5" w15:restartNumberingAfterBreak="0">
    <w:nsid w:val="06C44452"/>
    <w:multiLevelType w:val="singleLevel"/>
    <w:tmpl w:val="5FC15385"/>
    <w:lvl w:ilvl="0">
      <w:start w:val="1"/>
      <w:numFmt w:val="decimal"/>
      <w:lvlText w:val="(%1)"/>
      <w:lvlJc w:val="left"/>
      <w:pPr>
        <w:tabs>
          <w:tab w:val="num" w:pos="360"/>
        </w:tabs>
        <w:ind w:left="720"/>
      </w:pPr>
      <w:rPr>
        <w:rFonts w:ascii="Garamond" w:hAnsi="Garamond"/>
        <w:snapToGrid/>
        <w:spacing w:val="16"/>
        <w:sz w:val="26"/>
      </w:rPr>
    </w:lvl>
  </w:abstractNum>
  <w:abstractNum w:abstractNumId="6" w15:restartNumberingAfterBreak="0">
    <w:nsid w:val="68526467"/>
    <w:multiLevelType w:val="hybridMultilevel"/>
    <w:tmpl w:val="E402A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4"/>
    <w:lvlOverride w:ilvl="0">
      <w:lvl w:ilvl="0">
        <w:numFmt w:val="decimal"/>
        <w:lvlText w:val="%1."/>
        <w:lvlJc w:val="left"/>
        <w:pPr>
          <w:tabs>
            <w:tab w:val="num" w:pos="288"/>
          </w:tabs>
          <w:ind w:left="360" w:hanging="288"/>
        </w:pPr>
        <w:rPr>
          <w:snapToGrid/>
          <w:sz w:val="24"/>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6B"/>
    <w:rsid w:val="000013E6"/>
    <w:rsid w:val="000578E0"/>
    <w:rsid w:val="000B59B7"/>
    <w:rsid w:val="001F1222"/>
    <w:rsid w:val="002323D4"/>
    <w:rsid w:val="00271285"/>
    <w:rsid w:val="003361A7"/>
    <w:rsid w:val="004A1834"/>
    <w:rsid w:val="004C2A32"/>
    <w:rsid w:val="004C75D6"/>
    <w:rsid w:val="004F4943"/>
    <w:rsid w:val="005677BB"/>
    <w:rsid w:val="005C093B"/>
    <w:rsid w:val="005E03AB"/>
    <w:rsid w:val="0061703A"/>
    <w:rsid w:val="006C051B"/>
    <w:rsid w:val="006C1BB7"/>
    <w:rsid w:val="007C5E01"/>
    <w:rsid w:val="00837C6B"/>
    <w:rsid w:val="008A4778"/>
    <w:rsid w:val="009025C5"/>
    <w:rsid w:val="0090489B"/>
    <w:rsid w:val="009635DB"/>
    <w:rsid w:val="009768EC"/>
    <w:rsid w:val="00995BFA"/>
    <w:rsid w:val="00A200D8"/>
    <w:rsid w:val="00A67FF7"/>
    <w:rsid w:val="00A7170A"/>
    <w:rsid w:val="00AA6CB5"/>
    <w:rsid w:val="00B240AF"/>
    <w:rsid w:val="00CB4097"/>
    <w:rsid w:val="00CE13AC"/>
    <w:rsid w:val="00CE2558"/>
    <w:rsid w:val="00D009B4"/>
    <w:rsid w:val="00D60589"/>
    <w:rsid w:val="00D71962"/>
    <w:rsid w:val="00DC3C22"/>
    <w:rsid w:val="00EA6977"/>
    <w:rsid w:val="00ED651C"/>
    <w:rsid w:val="00F11E57"/>
    <w:rsid w:val="00F5696B"/>
    <w:rsid w:val="00F90CB9"/>
    <w:rsid w:val="00FB0FB5"/>
    <w:rsid w:val="00FD5C84"/>
    <w:rsid w:val="00FE76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03DA4-838F-456D-BBE5-6DCA65F9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8EC"/>
    <w:pPr>
      <w:widowControl w:val="0"/>
      <w:kinsoku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3A"/>
    <w:pPr>
      <w:tabs>
        <w:tab w:val="center" w:pos="4680"/>
        <w:tab w:val="right" w:pos="9360"/>
      </w:tabs>
    </w:pPr>
  </w:style>
  <w:style w:type="character" w:customStyle="1" w:styleId="HeaderChar">
    <w:name w:val="Header Char"/>
    <w:basedOn w:val="DefaultParagraphFont"/>
    <w:link w:val="Header"/>
    <w:uiPriority w:val="99"/>
    <w:locked/>
    <w:rsid w:val="0061703A"/>
    <w:rPr>
      <w:rFonts w:cs="Times New Roman"/>
      <w:sz w:val="24"/>
      <w:szCs w:val="24"/>
    </w:rPr>
  </w:style>
  <w:style w:type="paragraph" w:styleId="Footer">
    <w:name w:val="footer"/>
    <w:basedOn w:val="Normal"/>
    <w:link w:val="FooterChar"/>
    <w:uiPriority w:val="99"/>
    <w:unhideWhenUsed/>
    <w:rsid w:val="0061703A"/>
    <w:pPr>
      <w:tabs>
        <w:tab w:val="center" w:pos="4680"/>
        <w:tab w:val="right" w:pos="9360"/>
      </w:tabs>
    </w:pPr>
  </w:style>
  <w:style w:type="character" w:customStyle="1" w:styleId="FooterChar">
    <w:name w:val="Footer Char"/>
    <w:basedOn w:val="DefaultParagraphFont"/>
    <w:link w:val="Footer"/>
    <w:uiPriority w:val="99"/>
    <w:locked/>
    <w:rsid w:val="0061703A"/>
    <w:rPr>
      <w:rFonts w:cs="Times New Roman"/>
      <w:sz w:val="24"/>
      <w:szCs w:val="24"/>
    </w:rPr>
  </w:style>
  <w:style w:type="paragraph" w:styleId="BalloonText">
    <w:name w:val="Balloon Text"/>
    <w:basedOn w:val="Normal"/>
    <w:link w:val="BalloonTextChar"/>
    <w:uiPriority w:val="99"/>
    <w:semiHidden/>
    <w:unhideWhenUsed/>
    <w:rsid w:val="00DC3C22"/>
    <w:rPr>
      <w:rFonts w:ascii="Tahoma" w:hAnsi="Tahoma" w:cs="Tahoma"/>
      <w:sz w:val="16"/>
      <w:szCs w:val="16"/>
    </w:rPr>
  </w:style>
  <w:style w:type="character" w:customStyle="1" w:styleId="BalloonTextChar">
    <w:name w:val="Balloon Text Char"/>
    <w:basedOn w:val="DefaultParagraphFont"/>
    <w:link w:val="BalloonText"/>
    <w:uiPriority w:val="99"/>
    <w:semiHidden/>
    <w:rsid w:val="00DC3C22"/>
    <w:rPr>
      <w:rFonts w:ascii="Tahoma" w:hAnsi="Tahoma" w:cs="Tahoma"/>
      <w:sz w:val="16"/>
      <w:szCs w:val="16"/>
    </w:rPr>
  </w:style>
  <w:style w:type="paragraph" w:styleId="ListParagraph">
    <w:name w:val="List Paragraph"/>
    <w:basedOn w:val="Normal"/>
    <w:uiPriority w:val="34"/>
    <w:qFormat/>
    <w:rsid w:val="00D009B4"/>
    <w:pPr>
      <w:ind w:left="720"/>
      <w:contextualSpacing/>
    </w:pPr>
  </w:style>
  <w:style w:type="paragraph" w:styleId="FootnoteText">
    <w:name w:val="footnote text"/>
    <w:basedOn w:val="Normal"/>
    <w:link w:val="FootnoteTextChar"/>
    <w:uiPriority w:val="99"/>
    <w:semiHidden/>
    <w:unhideWhenUsed/>
    <w:rsid w:val="004C75D6"/>
    <w:rPr>
      <w:sz w:val="20"/>
      <w:szCs w:val="20"/>
    </w:rPr>
  </w:style>
  <w:style w:type="character" w:customStyle="1" w:styleId="FootnoteTextChar">
    <w:name w:val="Footnote Text Char"/>
    <w:basedOn w:val="DefaultParagraphFont"/>
    <w:link w:val="FootnoteText"/>
    <w:uiPriority w:val="99"/>
    <w:semiHidden/>
    <w:rsid w:val="004C75D6"/>
    <w:rPr>
      <w:sz w:val="20"/>
      <w:szCs w:val="20"/>
    </w:rPr>
  </w:style>
  <w:style w:type="character" w:styleId="FootnoteReference">
    <w:name w:val="footnote reference"/>
    <w:basedOn w:val="DefaultParagraphFont"/>
    <w:uiPriority w:val="99"/>
    <w:semiHidden/>
    <w:unhideWhenUsed/>
    <w:rsid w:val="004C7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5312-9D75-4E9A-B413-C8B585B0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UNITED STATES COAST GUARD</vt:lpstr>
    </vt:vector>
  </TitlesOfParts>
  <Company>Desert Anchor</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COAST GUARD</dc:title>
  <dc:creator>Joe</dc:creator>
  <cp:lastModifiedBy>Randy Reid</cp:lastModifiedBy>
  <cp:revision>2</cp:revision>
  <cp:lastPrinted>2011-02-16T17:50:00Z</cp:lastPrinted>
  <dcterms:created xsi:type="dcterms:W3CDTF">2015-12-07T19:41:00Z</dcterms:created>
  <dcterms:modified xsi:type="dcterms:W3CDTF">2015-12-07T19:41:00Z</dcterms:modified>
</cp:coreProperties>
</file>