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874" w:rsidRDefault="005A1874" w:rsidP="003718F3">
      <w:pPr>
        <w:rPr>
          <w:sz w:val="24"/>
          <w:szCs w:val="24"/>
        </w:rPr>
      </w:pPr>
      <w:r>
        <w:rPr>
          <w:sz w:val="24"/>
          <w:szCs w:val="24"/>
        </w:rPr>
        <w:t>FOR-NY FORUM GENERATES RECOMMENDATIONS ON ADDICTION RECOVERY FOR FAMILIES</w:t>
      </w:r>
    </w:p>
    <w:p w:rsidR="00EE38BC" w:rsidRDefault="00EE38BC" w:rsidP="003718F3">
      <w:pPr>
        <w:rPr>
          <w:sz w:val="24"/>
          <w:szCs w:val="24"/>
        </w:rPr>
      </w:pPr>
      <w:r>
        <w:rPr>
          <w:sz w:val="24"/>
          <w:szCs w:val="24"/>
        </w:rPr>
        <w:t>By Stephanie Campbell, Director of Policy</w:t>
      </w:r>
    </w:p>
    <w:p w:rsidR="005A1874" w:rsidRDefault="005A1874" w:rsidP="003718F3">
      <w:pPr>
        <w:rPr>
          <w:sz w:val="24"/>
          <w:szCs w:val="24"/>
        </w:rPr>
      </w:pPr>
    </w:p>
    <w:p w:rsidR="00695942" w:rsidRDefault="00B832C1" w:rsidP="00EE38BC">
      <w:pPr>
        <w:rPr>
          <w:sz w:val="24"/>
          <w:szCs w:val="24"/>
        </w:rPr>
      </w:pPr>
      <w:r>
        <w:rPr>
          <w:sz w:val="24"/>
          <w:szCs w:val="24"/>
        </w:rPr>
        <w:t xml:space="preserve">Earlier this month, FOR-NY </w:t>
      </w:r>
      <w:r w:rsidR="005F7798">
        <w:rPr>
          <w:sz w:val="24"/>
          <w:szCs w:val="24"/>
        </w:rPr>
        <w:t xml:space="preserve">invited </w:t>
      </w:r>
      <w:r w:rsidR="001C179D">
        <w:rPr>
          <w:sz w:val="24"/>
          <w:szCs w:val="24"/>
        </w:rPr>
        <w:t>fifty families</w:t>
      </w:r>
      <w:r w:rsidR="005F7798">
        <w:rPr>
          <w:sz w:val="24"/>
          <w:szCs w:val="24"/>
        </w:rPr>
        <w:t xml:space="preserve"> from</w:t>
      </w:r>
      <w:r w:rsidR="001C179D">
        <w:rPr>
          <w:sz w:val="24"/>
          <w:szCs w:val="24"/>
        </w:rPr>
        <w:t xml:space="preserve"> a</w:t>
      </w:r>
      <w:r w:rsidR="003718F3">
        <w:rPr>
          <w:sz w:val="24"/>
          <w:szCs w:val="24"/>
        </w:rPr>
        <w:t xml:space="preserve">cross New York </w:t>
      </w:r>
      <w:r w:rsidR="005F7798">
        <w:rPr>
          <w:sz w:val="24"/>
          <w:szCs w:val="24"/>
        </w:rPr>
        <w:t xml:space="preserve">State to </w:t>
      </w:r>
      <w:r w:rsidR="00EE38BC">
        <w:rPr>
          <w:sz w:val="24"/>
          <w:szCs w:val="24"/>
        </w:rPr>
        <w:t>gather in Albany</w:t>
      </w:r>
      <w:r w:rsidR="00FF778E">
        <w:rPr>
          <w:sz w:val="24"/>
          <w:szCs w:val="24"/>
        </w:rPr>
        <w:t xml:space="preserve"> </w:t>
      </w:r>
      <w:r w:rsidR="004E2184">
        <w:rPr>
          <w:sz w:val="24"/>
          <w:szCs w:val="24"/>
        </w:rPr>
        <w:t xml:space="preserve">to </w:t>
      </w:r>
      <w:r w:rsidR="005F7798">
        <w:rPr>
          <w:sz w:val="24"/>
          <w:szCs w:val="24"/>
        </w:rPr>
        <w:t xml:space="preserve">share their personal stories of recovery and loss from alcohol and drug addiction. </w:t>
      </w:r>
      <w:r w:rsidR="00D57486">
        <w:rPr>
          <w:sz w:val="24"/>
          <w:szCs w:val="24"/>
        </w:rPr>
        <w:t>It was the first such event that FOR-NY hosted with support from the Office of Alcohol and S</w:t>
      </w:r>
      <w:r w:rsidR="00EE38BC">
        <w:rPr>
          <w:sz w:val="24"/>
          <w:szCs w:val="24"/>
        </w:rPr>
        <w:t>ubstance Addiction (OASAS) and</w:t>
      </w:r>
      <w:r w:rsidR="00A7654E">
        <w:rPr>
          <w:sz w:val="24"/>
          <w:szCs w:val="24"/>
        </w:rPr>
        <w:t xml:space="preserve"> </w:t>
      </w:r>
      <w:r w:rsidR="00D57486">
        <w:rPr>
          <w:sz w:val="24"/>
          <w:szCs w:val="24"/>
        </w:rPr>
        <w:t>focused specifically on the im</w:t>
      </w:r>
      <w:r w:rsidR="00EE38BC">
        <w:rPr>
          <w:sz w:val="24"/>
          <w:szCs w:val="24"/>
        </w:rPr>
        <w:t>pact of addiction and recovery on</w:t>
      </w:r>
      <w:r w:rsidR="00D57486">
        <w:rPr>
          <w:sz w:val="24"/>
          <w:szCs w:val="24"/>
        </w:rPr>
        <w:t xml:space="preserve"> the family. </w:t>
      </w:r>
      <w:r w:rsidR="00EE38BC">
        <w:rPr>
          <w:sz w:val="24"/>
          <w:szCs w:val="24"/>
        </w:rPr>
        <w:t>Attendees</w:t>
      </w:r>
      <w:r w:rsidR="00D57486">
        <w:rPr>
          <w:sz w:val="24"/>
          <w:szCs w:val="24"/>
        </w:rPr>
        <w:t xml:space="preserve"> </w:t>
      </w:r>
      <w:r w:rsidR="00EE38BC">
        <w:rPr>
          <w:sz w:val="24"/>
          <w:szCs w:val="24"/>
        </w:rPr>
        <w:t xml:space="preserve">courageously </w:t>
      </w:r>
      <w:r w:rsidR="00D57486">
        <w:rPr>
          <w:sz w:val="24"/>
          <w:szCs w:val="24"/>
        </w:rPr>
        <w:t xml:space="preserve">shared their </w:t>
      </w:r>
      <w:r w:rsidR="00EE38BC">
        <w:rPr>
          <w:sz w:val="24"/>
          <w:szCs w:val="24"/>
        </w:rPr>
        <w:t>incredible stories of heartache and hope with one another as individuals and families in various stages of addiction recovery.</w:t>
      </w:r>
    </w:p>
    <w:p w:rsidR="00695942" w:rsidRDefault="00695942" w:rsidP="00EE38BC">
      <w:pPr>
        <w:rPr>
          <w:sz w:val="24"/>
          <w:szCs w:val="24"/>
        </w:rPr>
      </w:pPr>
      <w:r>
        <w:rPr>
          <w:sz w:val="24"/>
          <w:szCs w:val="24"/>
        </w:rPr>
        <w:t xml:space="preserve">Lori Drescher, a family member from Rochester, NY shared her story with the group. In her remarks, Drescher noted important </w:t>
      </w:r>
      <w:r w:rsidR="004E2184">
        <w:rPr>
          <w:sz w:val="24"/>
          <w:szCs w:val="24"/>
        </w:rPr>
        <w:t xml:space="preserve">family </w:t>
      </w:r>
      <w:r>
        <w:rPr>
          <w:sz w:val="24"/>
          <w:szCs w:val="24"/>
        </w:rPr>
        <w:t xml:space="preserve">recovery lessons she has learned; that she didn’t create her son’s addiction; she can’t cure it; and she can’t control it. She also said that developing healthy boundaries has been instrumental to her recovery, and learning the power of “no”. You can read a transcript of Ms. </w:t>
      </w:r>
      <w:proofErr w:type="spellStart"/>
      <w:r>
        <w:rPr>
          <w:sz w:val="24"/>
          <w:szCs w:val="24"/>
        </w:rPr>
        <w:t>Drescher’s</w:t>
      </w:r>
      <w:proofErr w:type="spellEnd"/>
      <w:r>
        <w:rPr>
          <w:sz w:val="24"/>
          <w:szCs w:val="24"/>
        </w:rPr>
        <w:t xml:space="preserve"> remarks in this issue of Recovery Talk.</w:t>
      </w:r>
    </w:p>
    <w:p w:rsidR="00EE38BC" w:rsidRDefault="00695942" w:rsidP="00EE38BC">
      <w:pPr>
        <w:rPr>
          <w:sz w:val="24"/>
          <w:szCs w:val="24"/>
        </w:rPr>
      </w:pPr>
      <w:r>
        <w:rPr>
          <w:sz w:val="24"/>
          <w:szCs w:val="24"/>
        </w:rPr>
        <w:t xml:space="preserve">This day and a half forum included a screening of </w:t>
      </w:r>
      <w:r w:rsidRPr="00CE01D7">
        <w:rPr>
          <w:i/>
          <w:sz w:val="24"/>
          <w:szCs w:val="24"/>
        </w:rPr>
        <w:t>The Anonymous People</w:t>
      </w:r>
      <w:r>
        <w:rPr>
          <w:sz w:val="24"/>
          <w:szCs w:val="24"/>
        </w:rPr>
        <w:t xml:space="preserve">, an abbreviated </w:t>
      </w:r>
      <w:r w:rsidR="00CE01D7">
        <w:rPr>
          <w:sz w:val="24"/>
          <w:szCs w:val="24"/>
        </w:rPr>
        <w:t>“</w:t>
      </w:r>
      <w:r w:rsidRPr="0042037A">
        <w:rPr>
          <w:i/>
          <w:sz w:val="24"/>
          <w:szCs w:val="24"/>
        </w:rPr>
        <w:t>Our Stories Have Power</w:t>
      </w:r>
      <w:r w:rsidR="00CE01D7">
        <w:rPr>
          <w:i/>
          <w:sz w:val="24"/>
          <w:szCs w:val="24"/>
        </w:rPr>
        <w:t>”</w:t>
      </w:r>
      <w:r>
        <w:rPr>
          <w:sz w:val="24"/>
          <w:szCs w:val="24"/>
        </w:rPr>
        <w:t xml:space="preserve"> training and a sneak peek at </w:t>
      </w:r>
      <w:r w:rsidR="0042037A">
        <w:rPr>
          <w:sz w:val="24"/>
          <w:szCs w:val="24"/>
        </w:rPr>
        <w:t xml:space="preserve">some powerful soon-to-be-released OASAS </w:t>
      </w:r>
      <w:r w:rsidR="0042037A" w:rsidRPr="0042037A">
        <w:rPr>
          <w:i/>
          <w:sz w:val="24"/>
          <w:szCs w:val="24"/>
        </w:rPr>
        <w:t>Combat Heroin</w:t>
      </w:r>
      <w:r w:rsidR="0042037A">
        <w:rPr>
          <w:sz w:val="24"/>
          <w:szCs w:val="24"/>
        </w:rPr>
        <w:t xml:space="preserve"> videos. It also included a great deal of discussion </w:t>
      </w:r>
      <w:r w:rsidR="00CE01D7">
        <w:rPr>
          <w:sz w:val="24"/>
          <w:szCs w:val="24"/>
        </w:rPr>
        <w:t xml:space="preserve">about </w:t>
      </w:r>
      <w:r w:rsidR="00EE38BC">
        <w:rPr>
          <w:sz w:val="24"/>
          <w:szCs w:val="24"/>
        </w:rPr>
        <w:t>the barriers to care that families face in accessing critical supports for themselves and their loved ones. The desperate measures they took to get a family member into treatment were shocking. One parent spoke about having to administer illicit drugs to her son (after he had just endured a torturous at-hom</w:t>
      </w:r>
      <w:r w:rsidR="00CE01D7">
        <w:rPr>
          <w:sz w:val="24"/>
          <w:szCs w:val="24"/>
        </w:rPr>
        <w:t>e withdrawal) just to ensure he woul</w:t>
      </w:r>
      <w:r w:rsidR="00EE38BC">
        <w:rPr>
          <w:sz w:val="24"/>
          <w:szCs w:val="24"/>
        </w:rPr>
        <w:t xml:space="preserve">d be admitted to a treatment facility. Another told us he gave his son alcohol to drink on the way to rehab for the same reason. </w:t>
      </w:r>
    </w:p>
    <w:p w:rsidR="00F80866" w:rsidRDefault="00EE38BC" w:rsidP="003718F3">
      <w:pPr>
        <w:rPr>
          <w:sz w:val="24"/>
          <w:szCs w:val="24"/>
        </w:rPr>
      </w:pPr>
      <w:r>
        <w:rPr>
          <w:sz w:val="24"/>
          <w:szCs w:val="24"/>
        </w:rPr>
        <w:t xml:space="preserve">According to the statistics, more than 22 million individual Americans </w:t>
      </w:r>
      <w:r w:rsidR="00CE01D7">
        <w:rPr>
          <w:sz w:val="24"/>
          <w:szCs w:val="24"/>
        </w:rPr>
        <w:t>over the age of twelve</w:t>
      </w:r>
      <w:r w:rsidR="00396A00">
        <w:rPr>
          <w:sz w:val="24"/>
          <w:szCs w:val="24"/>
        </w:rPr>
        <w:t xml:space="preserve"> are addicted to alcohol and other drugs</w:t>
      </w:r>
      <w:r>
        <w:rPr>
          <w:sz w:val="24"/>
          <w:szCs w:val="24"/>
        </w:rPr>
        <w:t>. But when we consider the impact on family members,</w:t>
      </w:r>
      <w:r w:rsidR="00396A00">
        <w:rPr>
          <w:sz w:val="24"/>
          <w:szCs w:val="24"/>
        </w:rPr>
        <w:t xml:space="preserve"> the magnitude of this chronic,</w:t>
      </w:r>
      <w:r>
        <w:rPr>
          <w:sz w:val="24"/>
          <w:szCs w:val="24"/>
        </w:rPr>
        <w:t xml:space="preserve"> fatal</w:t>
      </w:r>
      <w:r w:rsidR="00396A00">
        <w:rPr>
          <w:sz w:val="24"/>
          <w:szCs w:val="24"/>
        </w:rPr>
        <w:t>, yet treatable</w:t>
      </w:r>
      <w:r>
        <w:rPr>
          <w:sz w:val="24"/>
          <w:szCs w:val="24"/>
        </w:rPr>
        <w:t xml:space="preserve"> disease affects more than 85 million Americans.  </w:t>
      </w:r>
      <w:r w:rsidR="00FF778E">
        <w:rPr>
          <w:sz w:val="24"/>
          <w:szCs w:val="24"/>
        </w:rPr>
        <w:t>We know</w:t>
      </w:r>
      <w:r>
        <w:rPr>
          <w:sz w:val="24"/>
          <w:szCs w:val="24"/>
        </w:rPr>
        <w:t xml:space="preserve"> recovery from alcohol and drug addiction is both attainable and sustainable</w:t>
      </w:r>
      <w:r w:rsidR="00396A00">
        <w:rPr>
          <w:sz w:val="24"/>
          <w:szCs w:val="24"/>
        </w:rPr>
        <w:t>,</w:t>
      </w:r>
      <w:r>
        <w:rPr>
          <w:sz w:val="24"/>
          <w:szCs w:val="24"/>
        </w:rPr>
        <w:t xml:space="preserve"> if adequate resources and support are available and accessible. Rarely is that the case. </w:t>
      </w:r>
      <w:r w:rsidR="00695942">
        <w:rPr>
          <w:sz w:val="24"/>
          <w:szCs w:val="24"/>
        </w:rPr>
        <w:t>As such, a primary elemen</w:t>
      </w:r>
      <w:r w:rsidR="00396A00">
        <w:rPr>
          <w:sz w:val="24"/>
          <w:szCs w:val="24"/>
        </w:rPr>
        <w:t>t of the Family Recovery F</w:t>
      </w:r>
      <w:r w:rsidR="00695942">
        <w:rPr>
          <w:sz w:val="24"/>
          <w:szCs w:val="24"/>
        </w:rPr>
        <w:t xml:space="preserve">orum agenda was to ask the attendees to help us better understand what they need (or needed). </w:t>
      </w:r>
      <w:r w:rsidR="00F80866">
        <w:rPr>
          <w:sz w:val="24"/>
          <w:szCs w:val="24"/>
        </w:rPr>
        <w:t xml:space="preserve">The bulk of </w:t>
      </w:r>
      <w:r w:rsidR="00695942">
        <w:rPr>
          <w:sz w:val="24"/>
          <w:szCs w:val="24"/>
        </w:rPr>
        <w:t>this</w:t>
      </w:r>
      <w:r w:rsidR="00532A17">
        <w:rPr>
          <w:sz w:val="24"/>
          <w:szCs w:val="24"/>
        </w:rPr>
        <w:t xml:space="preserve"> </w:t>
      </w:r>
      <w:r w:rsidR="0082376D">
        <w:rPr>
          <w:sz w:val="24"/>
          <w:szCs w:val="24"/>
        </w:rPr>
        <w:t>collaborative</w:t>
      </w:r>
      <w:r w:rsidR="00532A17">
        <w:rPr>
          <w:sz w:val="24"/>
          <w:szCs w:val="24"/>
        </w:rPr>
        <w:t xml:space="preserve"> work occurred </w:t>
      </w:r>
      <w:r w:rsidR="00695942">
        <w:rPr>
          <w:sz w:val="24"/>
          <w:szCs w:val="24"/>
        </w:rPr>
        <w:t>in</w:t>
      </w:r>
      <w:r w:rsidR="00B832C1">
        <w:rPr>
          <w:sz w:val="24"/>
          <w:szCs w:val="24"/>
        </w:rPr>
        <w:t xml:space="preserve"> </w:t>
      </w:r>
      <w:r w:rsidR="00F80866">
        <w:rPr>
          <w:sz w:val="24"/>
          <w:szCs w:val="24"/>
        </w:rPr>
        <w:t>break</w:t>
      </w:r>
      <w:r w:rsidR="00B832C1">
        <w:rPr>
          <w:sz w:val="24"/>
          <w:szCs w:val="24"/>
        </w:rPr>
        <w:t>-</w:t>
      </w:r>
      <w:r w:rsidR="00532A17">
        <w:rPr>
          <w:sz w:val="24"/>
          <w:szCs w:val="24"/>
        </w:rPr>
        <w:t>out sessions during which attendees were divided into groups to discuss three questions, the first of which was “What</w:t>
      </w:r>
      <w:r w:rsidR="00F80866">
        <w:rPr>
          <w:sz w:val="24"/>
          <w:szCs w:val="24"/>
        </w:rPr>
        <w:t xml:space="preserve"> </w:t>
      </w:r>
      <w:r w:rsidR="00532A17">
        <w:rPr>
          <w:sz w:val="24"/>
          <w:szCs w:val="24"/>
        </w:rPr>
        <w:t>had</w:t>
      </w:r>
      <w:r w:rsidR="00F80866">
        <w:rPr>
          <w:sz w:val="24"/>
          <w:szCs w:val="24"/>
        </w:rPr>
        <w:t xml:space="preserve"> the most positive</w:t>
      </w:r>
      <w:r w:rsidR="00B832C1">
        <w:rPr>
          <w:sz w:val="24"/>
          <w:szCs w:val="24"/>
        </w:rPr>
        <w:t xml:space="preserve"> impact </w:t>
      </w:r>
      <w:r w:rsidR="00532A17">
        <w:rPr>
          <w:sz w:val="24"/>
          <w:szCs w:val="24"/>
        </w:rPr>
        <w:t>on your family?</w:t>
      </w:r>
      <w:r w:rsidR="00F80866">
        <w:rPr>
          <w:sz w:val="24"/>
          <w:szCs w:val="24"/>
        </w:rPr>
        <w:t>”</w:t>
      </w:r>
      <w:r w:rsidR="00532A17">
        <w:rPr>
          <w:sz w:val="24"/>
          <w:szCs w:val="24"/>
        </w:rPr>
        <w:t xml:space="preserve"> A</w:t>
      </w:r>
      <w:r w:rsidR="00F80866">
        <w:rPr>
          <w:sz w:val="24"/>
          <w:szCs w:val="24"/>
        </w:rPr>
        <w:t>nswers ranged from social interaction with other</w:t>
      </w:r>
      <w:r w:rsidR="00532A17">
        <w:rPr>
          <w:sz w:val="24"/>
          <w:szCs w:val="24"/>
        </w:rPr>
        <w:t>s in</w:t>
      </w:r>
      <w:r w:rsidR="00F80866">
        <w:rPr>
          <w:sz w:val="24"/>
          <w:szCs w:val="24"/>
        </w:rPr>
        <w:t xml:space="preserve"> family </w:t>
      </w:r>
      <w:r w:rsidR="00EE5D3F">
        <w:rPr>
          <w:sz w:val="24"/>
          <w:szCs w:val="24"/>
        </w:rPr>
        <w:t>support</w:t>
      </w:r>
      <w:r w:rsidR="00532A17">
        <w:rPr>
          <w:sz w:val="24"/>
          <w:szCs w:val="24"/>
        </w:rPr>
        <w:t xml:space="preserve"> group</w:t>
      </w:r>
      <w:r w:rsidR="00F80866">
        <w:rPr>
          <w:sz w:val="24"/>
          <w:szCs w:val="24"/>
        </w:rPr>
        <w:t xml:space="preserve">s, family education on addiction and recovery, local </w:t>
      </w:r>
      <w:r w:rsidR="00D55E76">
        <w:rPr>
          <w:sz w:val="24"/>
          <w:szCs w:val="24"/>
        </w:rPr>
        <w:t xml:space="preserve">councils and </w:t>
      </w:r>
      <w:r w:rsidR="00F80866">
        <w:rPr>
          <w:sz w:val="24"/>
          <w:szCs w:val="24"/>
        </w:rPr>
        <w:t xml:space="preserve">professionals, reliable </w:t>
      </w:r>
      <w:r w:rsidR="00532A17">
        <w:rPr>
          <w:sz w:val="24"/>
          <w:szCs w:val="24"/>
        </w:rPr>
        <w:t>i</w:t>
      </w:r>
      <w:r w:rsidR="00EE5D3F">
        <w:rPr>
          <w:sz w:val="24"/>
          <w:szCs w:val="24"/>
        </w:rPr>
        <w:t>nternet</w:t>
      </w:r>
      <w:r w:rsidR="00532A17">
        <w:rPr>
          <w:sz w:val="24"/>
          <w:szCs w:val="24"/>
        </w:rPr>
        <w:t xml:space="preserve"> resources</w:t>
      </w:r>
      <w:r w:rsidR="00EE5D3F">
        <w:rPr>
          <w:sz w:val="24"/>
          <w:szCs w:val="24"/>
        </w:rPr>
        <w:t xml:space="preserve">, and trained addiction professionals in programs serving individuals and families as primary clients. </w:t>
      </w:r>
    </w:p>
    <w:p w:rsidR="00F80866" w:rsidRDefault="00532A17" w:rsidP="0082376D">
      <w:pPr>
        <w:rPr>
          <w:sz w:val="24"/>
          <w:szCs w:val="24"/>
        </w:rPr>
      </w:pPr>
      <w:r>
        <w:rPr>
          <w:sz w:val="24"/>
          <w:szCs w:val="24"/>
        </w:rPr>
        <w:t>T</w:t>
      </w:r>
      <w:r w:rsidR="0082376D">
        <w:rPr>
          <w:sz w:val="24"/>
          <w:szCs w:val="24"/>
        </w:rPr>
        <w:t>he second question</w:t>
      </w:r>
      <w:r>
        <w:rPr>
          <w:sz w:val="24"/>
          <w:szCs w:val="24"/>
        </w:rPr>
        <w:t xml:space="preserve"> centered on what resources </w:t>
      </w:r>
      <w:r w:rsidR="00FF778E">
        <w:rPr>
          <w:sz w:val="24"/>
          <w:szCs w:val="24"/>
        </w:rPr>
        <w:t xml:space="preserve">would improve </w:t>
      </w:r>
      <w:r w:rsidR="00F80866">
        <w:rPr>
          <w:sz w:val="24"/>
          <w:szCs w:val="24"/>
        </w:rPr>
        <w:t>support for other familie</w:t>
      </w:r>
      <w:r w:rsidR="00FF778E">
        <w:rPr>
          <w:sz w:val="24"/>
          <w:szCs w:val="24"/>
        </w:rPr>
        <w:t xml:space="preserve">s. </w:t>
      </w:r>
      <w:r w:rsidR="0082376D">
        <w:rPr>
          <w:sz w:val="24"/>
          <w:szCs w:val="24"/>
        </w:rPr>
        <w:t xml:space="preserve"> </w:t>
      </w:r>
      <w:r w:rsidR="00FF778E">
        <w:rPr>
          <w:sz w:val="24"/>
          <w:szCs w:val="24"/>
        </w:rPr>
        <w:t>Responses included</w:t>
      </w:r>
      <w:r w:rsidR="00EE5D3F">
        <w:rPr>
          <w:sz w:val="24"/>
          <w:szCs w:val="24"/>
        </w:rPr>
        <w:t xml:space="preserve"> the cr</w:t>
      </w:r>
      <w:r w:rsidR="00FF778E">
        <w:rPr>
          <w:sz w:val="24"/>
          <w:szCs w:val="24"/>
        </w:rPr>
        <w:t>eation of a state-wide hotline staffed around the clock</w:t>
      </w:r>
      <w:r w:rsidR="00EE5D3F">
        <w:rPr>
          <w:sz w:val="24"/>
          <w:szCs w:val="24"/>
        </w:rPr>
        <w:t xml:space="preserve"> </w:t>
      </w:r>
      <w:r w:rsidR="00FF778E">
        <w:rPr>
          <w:sz w:val="24"/>
          <w:szCs w:val="24"/>
        </w:rPr>
        <w:t xml:space="preserve">by a </w:t>
      </w:r>
      <w:r w:rsidR="00FF778E">
        <w:rPr>
          <w:sz w:val="24"/>
          <w:szCs w:val="24"/>
        </w:rPr>
        <w:lastRenderedPageBreak/>
        <w:t>knowledgeable</w:t>
      </w:r>
      <w:r w:rsidR="00EE5D3F">
        <w:rPr>
          <w:sz w:val="24"/>
          <w:szCs w:val="24"/>
        </w:rPr>
        <w:t xml:space="preserve"> person to talk to when </w:t>
      </w:r>
      <w:r w:rsidR="00FF778E">
        <w:rPr>
          <w:sz w:val="24"/>
          <w:szCs w:val="24"/>
        </w:rPr>
        <w:t>a family member</w:t>
      </w:r>
      <w:r w:rsidR="00EE5D3F">
        <w:rPr>
          <w:sz w:val="24"/>
          <w:szCs w:val="24"/>
        </w:rPr>
        <w:t xml:space="preserve"> is in crisis or need of support; family treatment insurance coverage; sober high school clubs and college dorms; immediate access to detox treatment and aftercare; as well as hospital discharge plan</w:t>
      </w:r>
      <w:r w:rsidR="00A7654E">
        <w:rPr>
          <w:sz w:val="24"/>
          <w:szCs w:val="24"/>
        </w:rPr>
        <w:t>s</w:t>
      </w:r>
      <w:r w:rsidR="00EE5D3F">
        <w:rPr>
          <w:sz w:val="24"/>
          <w:szCs w:val="24"/>
        </w:rPr>
        <w:t xml:space="preserve"> and greater </w:t>
      </w:r>
      <w:r w:rsidR="00FF778E">
        <w:rPr>
          <w:sz w:val="24"/>
          <w:szCs w:val="24"/>
        </w:rPr>
        <w:t>community</w:t>
      </w:r>
      <w:r w:rsidR="00D55E76">
        <w:rPr>
          <w:sz w:val="24"/>
          <w:szCs w:val="24"/>
        </w:rPr>
        <w:t>-based recovery</w:t>
      </w:r>
      <w:r w:rsidR="00FF778E">
        <w:rPr>
          <w:sz w:val="24"/>
          <w:szCs w:val="24"/>
        </w:rPr>
        <w:t xml:space="preserve"> </w:t>
      </w:r>
      <w:r w:rsidR="00EE5D3F">
        <w:rPr>
          <w:sz w:val="24"/>
          <w:szCs w:val="24"/>
        </w:rPr>
        <w:t>supports</w:t>
      </w:r>
      <w:r w:rsidR="00FF778E">
        <w:rPr>
          <w:sz w:val="24"/>
          <w:szCs w:val="24"/>
        </w:rPr>
        <w:t xml:space="preserve"> following treatment</w:t>
      </w:r>
      <w:r w:rsidR="00EE5D3F">
        <w:rPr>
          <w:sz w:val="24"/>
          <w:szCs w:val="24"/>
        </w:rPr>
        <w:t xml:space="preserve">. Other suggestions included additional Recovery Community Centers </w:t>
      </w:r>
      <w:r w:rsidR="00D55E76">
        <w:rPr>
          <w:sz w:val="24"/>
          <w:szCs w:val="24"/>
        </w:rPr>
        <w:t xml:space="preserve">(RCCs) </w:t>
      </w:r>
      <w:r w:rsidR="00EE5D3F">
        <w:rPr>
          <w:sz w:val="24"/>
          <w:szCs w:val="24"/>
        </w:rPr>
        <w:t>that would be open 24 hours a day, seven days a week; Family Addiction Education Centers</w:t>
      </w:r>
      <w:r w:rsidR="00D55E76">
        <w:rPr>
          <w:sz w:val="24"/>
          <w:szCs w:val="24"/>
        </w:rPr>
        <w:t xml:space="preserve"> in every county in partnership with local councils – Council on Addictions of New York State (CANYS</w:t>
      </w:r>
      <w:r w:rsidR="00EE5D3F">
        <w:rPr>
          <w:sz w:val="24"/>
          <w:szCs w:val="24"/>
        </w:rPr>
        <w:t xml:space="preserve">); </w:t>
      </w:r>
      <w:r w:rsidR="00B832C1">
        <w:rPr>
          <w:sz w:val="24"/>
          <w:szCs w:val="24"/>
        </w:rPr>
        <w:t xml:space="preserve">peer specialists; </w:t>
      </w:r>
      <w:r w:rsidR="00EE5D3F">
        <w:rPr>
          <w:sz w:val="24"/>
          <w:szCs w:val="24"/>
        </w:rPr>
        <w:t>better professional suppo</w:t>
      </w:r>
      <w:r w:rsidR="00FF778E">
        <w:rPr>
          <w:sz w:val="24"/>
          <w:szCs w:val="24"/>
        </w:rPr>
        <w:t>rts for families; information about</w:t>
      </w:r>
      <w:r w:rsidR="00EE5D3F">
        <w:rPr>
          <w:sz w:val="24"/>
          <w:szCs w:val="24"/>
        </w:rPr>
        <w:t xml:space="preserve"> what to do while </w:t>
      </w:r>
      <w:r w:rsidR="00FF778E">
        <w:rPr>
          <w:sz w:val="24"/>
          <w:szCs w:val="24"/>
        </w:rPr>
        <w:t xml:space="preserve">awaiting </w:t>
      </w:r>
      <w:r w:rsidR="00EE5D3F">
        <w:rPr>
          <w:sz w:val="24"/>
          <w:szCs w:val="24"/>
        </w:rPr>
        <w:t>treatment; and help i</w:t>
      </w:r>
      <w:r w:rsidR="00B832C1">
        <w:rPr>
          <w:sz w:val="24"/>
          <w:szCs w:val="24"/>
        </w:rPr>
        <w:t>n managing Medicaid Enrollment and insurance barriers to treatment.</w:t>
      </w:r>
    </w:p>
    <w:p w:rsidR="0082376D" w:rsidRDefault="00B832C1" w:rsidP="0082376D">
      <w:pPr>
        <w:rPr>
          <w:sz w:val="24"/>
          <w:szCs w:val="24"/>
        </w:rPr>
      </w:pPr>
      <w:r>
        <w:rPr>
          <w:sz w:val="24"/>
          <w:szCs w:val="24"/>
        </w:rPr>
        <w:t xml:space="preserve">The third </w:t>
      </w:r>
      <w:r w:rsidR="00695942">
        <w:rPr>
          <w:sz w:val="24"/>
          <w:szCs w:val="24"/>
        </w:rPr>
        <w:t xml:space="preserve">and final </w:t>
      </w:r>
      <w:r>
        <w:rPr>
          <w:sz w:val="24"/>
          <w:szCs w:val="24"/>
        </w:rPr>
        <w:t xml:space="preserve">question centered </w:t>
      </w:r>
      <w:proofErr w:type="gramStart"/>
      <w:r>
        <w:rPr>
          <w:sz w:val="24"/>
          <w:szCs w:val="24"/>
        </w:rPr>
        <w:t>around</w:t>
      </w:r>
      <w:proofErr w:type="gramEnd"/>
      <w:r>
        <w:rPr>
          <w:sz w:val="24"/>
          <w:szCs w:val="24"/>
        </w:rPr>
        <w:t xml:space="preserve"> </w:t>
      </w:r>
      <w:r w:rsidR="00FF778E">
        <w:rPr>
          <w:sz w:val="24"/>
          <w:szCs w:val="24"/>
        </w:rPr>
        <w:t xml:space="preserve">curriculum </w:t>
      </w:r>
      <w:r>
        <w:rPr>
          <w:sz w:val="24"/>
          <w:szCs w:val="24"/>
        </w:rPr>
        <w:t xml:space="preserve">recommendations </w:t>
      </w:r>
      <w:r w:rsidR="00F80866">
        <w:rPr>
          <w:sz w:val="24"/>
          <w:szCs w:val="24"/>
        </w:rPr>
        <w:t xml:space="preserve">focused on </w:t>
      </w:r>
      <w:r w:rsidR="00EE5D3F">
        <w:rPr>
          <w:sz w:val="24"/>
          <w:szCs w:val="24"/>
        </w:rPr>
        <w:t>creating</w:t>
      </w:r>
      <w:r w:rsidR="00F80866">
        <w:rPr>
          <w:sz w:val="24"/>
          <w:szCs w:val="24"/>
        </w:rPr>
        <w:t xml:space="preserve"> a Family Peer</w:t>
      </w:r>
      <w:r>
        <w:rPr>
          <w:sz w:val="24"/>
          <w:szCs w:val="24"/>
        </w:rPr>
        <w:t xml:space="preserve"> </w:t>
      </w:r>
      <w:r w:rsidR="00D55E76">
        <w:rPr>
          <w:sz w:val="24"/>
          <w:szCs w:val="24"/>
        </w:rPr>
        <w:t>Advocate Certification</w:t>
      </w:r>
      <w:r>
        <w:rPr>
          <w:sz w:val="24"/>
          <w:szCs w:val="24"/>
        </w:rPr>
        <w:t xml:space="preserve">. Several groups echoed the need for safety training; </w:t>
      </w:r>
      <w:r w:rsidR="0082376D">
        <w:rPr>
          <w:sz w:val="24"/>
          <w:szCs w:val="24"/>
        </w:rPr>
        <w:t>self-care</w:t>
      </w:r>
      <w:r>
        <w:rPr>
          <w:sz w:val="24"/>
          <w:szCs w:val="24"/>
        </w:rPr>
        <w:t xml:space="preserve">; professional boundaries and ethical responsibilities; systems navigation; education of addiction, treatment and relapse as a part of treatment; support resources; treatment resources; avenues for advocating; cultural competency; insurance appeals; empowerment and communication skills; proper mentoring and </w:t>
      </w:r>
      <w:r w:rsidR="00D55E76">
        <w:rPr>
          <w:sz w:val="24"/>
          <w:szCs w:val="24"/>
        </w:rPr>
        <w:t xml:space="preserve">addiction </w:t>
      </w:r>
      <w:r>
        <w:rPr>
          <w:sz w:val="24"/>
          <w:szCs w:val="24"/>
        </w:rPr>
        <w:t xml:space="preserve">education. </w:t>
      </w:r>
    </w:p>
    <w:p w:rsidR="0061192D" w:rsidRDefault="0042037A" w:rsidP="00B056AA">
      <w:pPr>
        <w:rPr>
          <w:sz w:val="24"/>
          <w:szCs w:val="24"/>
        </w:rPr>
      </w:pPr>
      <w:r>
        <w:rPr>
          <w:sz w:val="24"/>
          <w:szCs w:val="24"/>
        </w:rPr>
        <w:t>As the forum came to an end</w:t>
      </w:r>
      <w:r w:rsidR="0061192D">
        <w:rPr>
          <w:sz w:val="24"/>
          <w:szCs w:val="24"/>
        </w:rPr>
        <w:t xml:space="preserve">, families were encouraged to commit to steps they would take after the forum was over. “I’d like to see us market our message to those in political power,” one father said. Others called for </w:t>
      </w:r>
      <w:r w:rsidR="0082376D">
        <w:rPr>
          <w:sz w:val="24"/>
          <w:szCs w:val="24"/>
        </w:rPr>
        <w:t>greater advocacy for policies and legislation</w:t>
      </w:r>
      <w:r w:rsidR="0061192D">
        <w:rPr>
          <w:sz w:val="24"/>
          <w:szCs w:val="24"/>
        </w:rPr>
        <w:t xml:space="preserve"> that would support the recovery community, as well as reducing stigma through </w:t>
      </w:r>
      <w:r w:rsidR="00FF778E">
        <w:rPr>
          <w:sz w:val="24"/>
          <w:szCs w:val="24"/>
        </w:rPr>
        <w:t xml:space="preserve">the </w:t>
      </w:r>
      <w:r w:rsidR="0061192D">
        <w:rPr>
          <w:sz w:val="24"/>
          <w:szCs w:val="24"/>
        </w:rPr>
        <w:t xml:space="preserve">telling </w:t>
      </w:r>
      <w:r w:rsidR="00FF778E">
        <w:rPr>
          <w:sz w:val="24"/>
          <w:szCs w:val="24"/>
        </w:rPr>
        <w:t xml:space="preserve">of </w:t>
      </w:r>
      <w:r w:rsidR="0061192D">
        <w:rPr>
          <w:sz w:val="24"/>
          <w:szCs w:val="24"/>
        </w:rPr>
        <w:t xml:space="preserve">personal </w:t>
      </w:r>
      <w:r w:rsidR="00D55E76">
        <w:rPr>
          <w:sz w:val="24"/>
          <w:szCs w:val="24"/>
        </w:rPr>
        <w:t xml:space="preserve">recovery </w:t>
      </w:r>
      <w:r w:rsidR="0061192D">
        <w:rPr>
          <w:sz w:val="24"/>
          <w:szCs w:val="24"/>
        </w:rPr>
        <w:t>stories wh</w:t>
      </w:r>
      <w:r w:rsidR="0082376D">
        <w:rPr>
          <w:sz w:val="24"/>
          <w:szCs w:val="24"/>
        </w:rPr>
        <w:t>en possible.</w:t>
      </w:r>
      <w:r w:rsidR="00D55E76">
        <w:rPr>
          <w:sz w:val="24"/>
          <w:szCs w:val="24"/>
        </w:rPr>
        <w:t xml:space="preserve"> M</w:t>
      </w:r>
      <w:r w:rsidR="009D2B35">
        <w:rPr>
          <w:sz w:val="24"/>
          <w:szCs w:val="24"/>
        </w:rPr>
        <w:t xml:space="preserve">any </w:t>
      </w:r>
      <w:r w:rsidR="00D55E76">
        <w:rPr>
          <w:sz w:val="24"/>
          <w:szCs w:val="24"/>
        </w:rPr>
        <w:t xml:space="preserve">of the </w:t>
      </w:r>
      <w:r w:rsidR="009D2B35">
        <w:rPr>
          <w:sz w:val="24"/>
          <w:szCs w:val="24"/>
        </w:rPr>
        <w:t>families expressed t</w:t>
      </w:r>
      <w:r w:rsidR="00D55E76">
        <w:rPr>
          <w:sz w:val="24"/>
          <w:szCs w:val="24"/>
        </w:rPr>
        <w:t>heir gratitude to FOR-NY</w:t>
      </w:r>
      <w:r w:rsidR="009D2B35">
        <w:rPr>
          <w:sz w:val="24"/>
          <w:szCs w:val="24"/>
        </w:rPr>
        <w:t xml:space="preserve"> </w:t>
      </w:r>
      <w:r w:rsidR="00D55E76">
        <w:rPr>
          <w:sz w:val="24"/>
          <w:szCs w:val="24"/>
        </w:rPr>
        <w:t xml:space="preserve">and told us the Family Recovery Forum </w:t>
      </w:r>
      <w:bookmarkStart w:id="0" w:name="_GoBack"/>
      <w:bookmarkEnd w:id="0"/>
      <w:r w:rsidR="009D2B35">
        <w:rPr>
          <w:sz w:val="24"/>
          <w:szCs w:val="24"/>
        </w:rPr>
        <w:t xml:space="preserve">was an empowering </w:t>
      </w:r>
      <w:r w:rsidR="00394842">
        <w:rPr>
          <w:sz w:val="24"/>
          <w:szCs w:val="24"/>
        </w:rPr>
        <w:t xml:space="preserve">and engaging </w:t>
      </w:r>
      <w:r w:rsidR="009D2B35">
        <w:rPr>
          <w:sz w:val="24"/>
          <w:szCs w:val="24"/>
        </w:rPr>
        <w:t>experience</w:t>
      </w:r>
      <w:r w:rsidR="00394842">
        <w:rPr>
          <w:sz w:val="24"/>
          <w:szCs w:val="24"/>
        </w:rPr>
        <w:t xml:space="preserve">. The </w:t>
      </w:r>
      <w:r w:rsidR="009D2B35">
        <w:rPr>
          <w:sz w:val="24"/>
          <w:szCs w:val="24"/>
        </w:rPr>
        <w:t xml:space="preserve">recommendations </w:t>
      </w:r>
      <w:r w:rsidR="00394842">
        <w:rPr>
          <w:sz w:val="24"/>
          <w:szCs w:val="24"/>
        </w:rPr>
        <w:t xml:space="preserve">generated by these courageous families </w:t>
      </w:r>
      <w:r w:rsidR="009D2B35">
        <w:rPr>
          <w:sz w:val="24"/>
          <w:szCs w:val="24"/>
        </w:rPr>
        <w:t xml:space="preserve">will be part of the FOR-NY </w:t>
      </w:r>
      <w:r w:rsidR="00394842">
        <w:rPr>
          <w:sz w:val="24"/>
          <w:szCs w:val="24"/>
        </w:rPr>
        <w:t>policy and legislative agenda moving forward.</w:t>
      </w:r>
    </w:p>
    <w:p w:rsidR="00DC6312" w:rsidRDefault="00DC6312" w:rsidP="003718F3">
      <w:pPr>
        <w:rPr>
          <w:sz w:val="24"/>
          <w:szCs w:val="24"/>
        </w:rPr>
      </w:pPr>
    </w:p>
    <w:p w:rsidR="00DC6312" w:rsidRDefault="00DC6312" w:rsidP="003718F3">
      <w:pPr>
        <w:rPr>
          <w:sz w:val="24"/>
          <w:szCs w:val="24"/>
        </w:rPr>
      </w:pPr>
    </w:p>
    <w:p w:rsidR="00DC6312" w:rsidRDefault="00DC6312" w:rsidP="003718F3">
      <w:pPr>
        <w:rPr>
          <w:sz w:val="24"/>
          <w:szCs w:val="24"/>
        </w:rPr>
      </w:pPr>
    </w:p>
    <w:p w:rsidR="00DC6312" w:rsidRDefault="00DC6312" w:rsidP="003718F3">
      <w:pPr>
        <w:rPr>
          <w:sz w:val="24"/>
          <w:szCs w:val="24"/>
        </w:rPr>
      </w:pPr>
    </w:p>
    <w:p w:rsidR="00DC6312" w:rsidRDefault="00DC6312" w:rsidP="003718F3">
      <w:pPr>
        <w:rPr>
          <w:sz w:val="24"/>
          <w:szCs w:val="24"/>
        </w:rPr>
      </w:pPr>
    </w:p>
    <w:p w:rsidR="00DC6312" w:rsidRDefault="00DC6312" w:rsidP="003718F3">
      <w:pPr>
        <w:rPr>
          <w:sz w:val="24"/>
          <w:szCs w:val="24"/>
        </w:rPr>
      </w:pPr>
    </w:p>
    <w:p w:rsidR="008B0668" w:rsidRPr="003718F3" w:rsidRDefault="008B0668" w:rsidP="003718F3"/>
    <w:sectPr w:rsidR="008B0668" w:rsidRPr="003718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8F3"/>
    <w:rsid w:val="000A7E96"/>
    <w:rsid w:val="001C179D"/>
    <w:rsid w:val="001E2A8D"/>
    <w:rsid w:val="0027686B"/>
    <w:rsid w:val="002D28A3"/>
    <w:rsid w:val="00340C53"/>
    <w:rsid w:val="003718F3"/>
    <w:rsid w:val="00394842"/>
    <w:rsid w:val="00396A00"/>
    <w:rsid w:val="0042037A"/>
    <w:rsid w:val="004E2184"/>
    <w:rsid w:val="00532A17"/>
    <w:rsid w:val="005A1874"/>
    <w:rsid w:val="005F7798"/>
    <w:rsid w:val="0061192D"/>
    <w:rsid w:val="00695942"/>
    <w:rsid w:val="007E36C6"/>
    <w:rsid w:val="0082376D"/>
    <w:rsid w:val="008B0668"/>
    <w:rsid w:val="009361F5"/>
    <w:rsid w:val="009A0251"/>
    <w:rsid w:val="009D2B35"/>
    <w:rsid w:val="009D5961"/>
    <w:rsid w:val="00A42260"/>
    <w:rsid w:val="00A432B9"/>
    <w:rsid w:val="00A7654E"/>
    <w:rsid w:val="00AF4DC8"/>
    <w:rsid w:val="00B056AA"/>
    <w:rsid w:val="00B623AD"/>
    <w:rsid w:val="00B832C1"/>
    <w:rsid w:val="00BE06DA"/>
    <w:rsid w:val="00C406B5"/>
    <w:rsid w:val="00CB4EA8"/>
    <w:rsid w:val="00CD56ED"/>
    <w:rsid w:val="00CE01D7"/>
    <w:rsid w:val="00D55E76"/>
    <w:rsid w:val="00D57486"/>
    <w:rsid w:val="00D82224"/>
    <w:rsid w:val="00DB004D"/>
    <w:rsid w:val="00DC6312"/>
    <w:rsid w:val="00EE38BC"/>
    <w:rsid w:val="00EE5D3F"/>
    <w:rsid w:val="00F80866"/>
    <w:rsid w:val="00FB5D64"/>
    <w:rsid w:val="00FF6DDF"/>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C6776EC-278D-45FA-BF4C-082E377C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28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8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58248">
      <w:bodyDiv w:val="1"/>
      <w:marLeft w:val="0"/>
      <w:marRight w:val="0"/>
      <w:marTop w:val="0"/>
      <w:marBottom w:val="0"/>
      <w:divBdr>
        <w:top w:val="none" w:sz="0" w:space="0" w:color="auto"/>
        <w:left w:val="none" w:sz="0" w:space="0" w:color="auto"/>
        <w:bottom w:val="none" w:sz="0" w:space="0" w:color="auto"/>
        <w:right w:val="none" w:sz="0" w:space="0" w:color="auto"/>
      </w:divBdr>
    </w:div>
    <w:div w:id="354581944">
      <w:bodyDiv w:val="1"/>
      <w:marLeft w:val="0"/>
      <w:marRight w:val="0"/>
      <w:marTop w:val="0"/>
      <w:marBottom w:val="0"/>
      <w:divBdr>
        <w:top w:val="none" w:sz="0" w:space="0" w:color="auto"/>
        <w:left w:val="none" w:sz="0" w:space="0" w:color="auto"/>
        <w:bottom w:val="none" w:sz="0" w:space="0" w:color="auto"/>
        <w:right w:val="none" w:sz="0" w:space="0" w:color="auto"/>
      </w:divBdr>
    </w:div>
    <w:div w:id="173469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F2527-D13F-43E9-B1B0-62A301AF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scampbell</dc:creator>
  <cp:keywords/>
  <dc:description/>
  <cp:lastModifiedBy>SMurphy</cp:lastModifiedBy>
  <cp:revision>2</cp:revision>
  <cp:lastPrinted>2015-10-02T20:51:00Z</cp:lastPrinted>
  <dcterms:created xsi:type="dcterms:W3CDTF">2015-10-05T15:49:00Z</dcterms:created>
  <dcterms:modified xsi:type="dcterms:W3CDTF">2015-10-05T15:49:00Z</dcterms:modified>
</cp:coreProperties>
</file>